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C44" w:rsidRPr="00E362C9" w:rsidRDefault="00440B89" w:rsidP="00037C4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p w:rsidR="00037C44" w:rsidRPr="00E362C9" w:rsidRDefault="00037C44" w:rsidP="00037C4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tbl>
      <w:tblPr>
        <w:tblStyle w:val="a3"/>
        <w:tblW w:w="9923" w:type="dxa"/>
        <w:tblInd w:w="-176" w:type="dxa"/>
        <w:tblLook w:val="04A0"/>
      </w:tblPr>
      <w:tblGrid>
        <w:gridCol w:w="4679"/>
        <w:gridCol w:w="5244"/>
      </w:tblGrid>
      <w:tr w:rsidR="00037C44" w:rsidRPr="00E362C9" w:rsidTr="001C69D2">
        <w:trPr>
          <w:trHeight w:val="15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C44" w:rsidRPr="00E362C9" w:rsidRDefault="00037C44" w:rsidP="001C69D2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362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Принято на Педагогическом совете</w:t>
            </w:r>
          </w:p>
          <w:p w:rsidR="00037C44" w:rsidRDefault="00037C44" w:rsidP="001C69D2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37C44" w:rsidRPr="00E362C9" w:rsidRDefault="00037C44" w:rsidP="001C69D2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362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Протокол № 1</w:t>
            </w:r>
          </w:p>
          <w:p w:rsidR="00037C44" w:rsidRPr="00E362C9" w:rsidRDefault="00037C44" w:rsidP="00516308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174E2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softHyphen/>
            </w:r>
            <w:r w:rsidRPr="002174E2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softHyphen/>
            </w:r>
            <w:r w:rsidRPr="002174E2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softHyphen/>
            </w:r>
            <w:r w:rsidRPr="002174E2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/>
              </w:rPr>
              <w:t xml:space="preserve"> </w:t>
            </w:r>
            <w:r w:rsidR="00516308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440B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августа</w:t>
            </w:r>
            <w:proofErr w:type="spellEnd"/>
            <w:r w:rsidR="00440B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201</w:t>
            </w:r>
            <w:r w:rsidR="00440B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9</w:t>
            </w:r>
            <w:r w:rsidRPr="00E362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C44" w:rsidRPr="00E362C9" w:rsidRDefault="00440B89" w:rsidP="001C69D2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</w:t>
            </w:r>
            <w:r w:rsidR="00037C44" w:rsidRPr="00E362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:rsidR="00037C44" w:rsidRPr="00DE15DB" w:rsidRDefault="00037C44" w:rsidP="001C69D2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 w:rsidR="00440B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Директор МБОУ  </w:t>
            </w:r>
            <w:r w:rsidRPr="00DE15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№</w:t>
            </w:r>
            <w:r w:rsidRPr="00DE15D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DE15D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DE15D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DE15D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DE15D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   68</w:t>
            </w:r>
          </w:p>
          <w:p w:rsidR="00037C44" w:rsidRPr="00DE15DB" w:rsidRDefault="00037C44" w:rsidP="001C69D2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37C44" w:rsidRPr="002174E2" w:rsidRDefault="00037C44" w:rsidP="001C69D2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/>
              </w:rPr>
              <w:t xml:space="preserve">______________________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/>
              </w:rPr>
              <w:t>А.Х.Омарова</w:t>
            </w:r>
            <w:proofErr w:type="spellEnd"/>
          </w:p>
          <w:p w:rsidR="00037C44" w:rsidRPr="00E362C9" w:rsidRDefault="00037C44" w:rsidP="001C69D2">
            <w:pPr>
              <w:tabs>
                <w:tab w:val="left" w:pos="1605"/>
                <w:tab w:val="right" w:pos="5028"/>
              </w:tabs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E362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   (подпись)</w:t>
            </w:r>
            <w:r w:rsidRPr="00E362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ab/>
              <w:t xml:space="preserve">                                                     (ФИО)</w:t>
            </w:r>
          </w:p>
          <w:p w:rsidR="00037C44" w:rsidRPr="00E362C9" w:rsidRDefault="00B7504F" w:rsidP="00516308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Приказ №8</w:t>
            </w:r>
            <w:r w:rsidR="00037C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/</w:t>
            </w:r>
            <w:r w:rsidR="005163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39</w:t>
            </w:r>
            <w:r w:rsidR="00440B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-  </w:t>
            </w:r>
            <w:proofErr w:type="gramStart"/>
            <w:r w:rsidR="00440B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="00440B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</w:t>
            </w:r>
            <w:r w:rsidR="00037C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от </w:t>
            </w:r>
            <w:r w:rsidR="005163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30</w:t>
            </w:r>
            <w:r w:rsidR="00037C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440B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августа 2019</w:t>
            </w:r>
            <w:r w:rsidR="00037C44" w:rsidRPr="00E362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037C44" w:rsidRPr="00E362C9" w:rsidRDefault="00037C44" w:rsidP="00037C4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37C44" w:rsidRDefault="00037C44" w:rsidP="00037C44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37C44" w:rsidRDefault="00037C44" w:rsidP="00037C44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37C44" w:rsidRPr="00E362C9" w:rsidRDefault="00037C44" w:rsidP="00037C44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37C44" w:rsidRPr="003F1A9C" w:rsidRDefault="00037C44" w:rsidP="00037C44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3F1A9C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УЧЕБНЫЙ ПЛАН </w:t>
      </w:r>
    </w:p>
    <w:p w:rsidR="00037C44" w:rsidRPr="003F1A9C" w:rsidRDefault="00037C44" w:rsidP="00037C44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3F1A9C">
        <w:rPr>
          <w:rFonts w:ascii="Times New Roman" w:eastAsia="Times New Roman" w:hAnsi="Times New Roman" w:cs="Times New Roman"/>
          <w:b/>
          <w:bCs/>
          <w:sz w:val="52"/>
          <w:szCs w:val="52"/>
        </w:rPr>
        <w:t>ОРГАНИЗОВАННОЙ ОБРАЗОВАТЕЛЬНОЙ ДЕЯТЕЛЬНОСТИ</w:t>
      </w:r>
    </w:p>
    <w:p w:rsidR="00037C44" w:rsidRDefault="00037C44" w:rsidP="00037C44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МБ</w:t>
      </w:r>
      <w:r w:rsidRPr="003F1A9C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ОУ </w:t>
      </w:r>
    </w:p>
    <w:p w:rsidR="00037C44" w:rsidRPr="003F1A9C" w:rsidRDefault="00037C44" w:rsidP="00037C44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3F1A9C">
        <w:rPr>
          <w:rFonts w:ascii="Times New Roman" w:eastAsia="Times New Roman" w:hAnsi="Times New Roman" w:cs="Times New Roman"/>
          <w:b/>
          <w:bCs/>
          <w:sz w:val="52"/>
          <w:szCs w:val="52"/>
        </w:rPr>
        <w:t>«</w:t>
      </w: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Начальная школа – детский сад №68</w:t>
      </w:r>
      <w:r w:rsidRPr="003F1A9C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» </w:t>
      </w:r>
    </w:p>
    <w:p w:rsidR="00037C44" w:rsidRPr="003F1A9C" w:rsidRDefault="00037C44" w:rsidP="00037C44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на</w:t>
      </w:r>
      <w:r w:rsidR="00440B89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2019-2020</w:t>
      </w:r>
      <w:r w:rsidRPr="003F1A9C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учебный год</w:t>
      </w:r>
    </w:p>
    <w:p w:rsidR="00037C44" w:rsidRPr="00C203C3" w:rsidRDefault="00EB6C6D" w:rsidP="00EB6C6D">
      <w:pPr>
        <w:shd w:val="clear" w:color="auto" w:fill="FFFFFF"/>
        <w:spacing w:line="360" w:lineRule="auto"/>
        <w:jc w:val="center"/>
        <w:rPr>
          <w:sz w:val="28"/>
          <w:szCs w:val="47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(дошкольные группы)</w:t>
      </w:r>
    </w:p>
    <w:p w:rsidR="00037C44" w:rsidRPr="003F1A9C" w:rsidRDefault="00037C44" w:rsidP="00037C44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:rsidR="00037C44" w:rsidRPr="00E362C9" w:rsidRDefault="00037C44" w:rsidP="00037C44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37C44" w:rsidRPr="00E362C9" w:rsidRDefault="00037C44" w:rsidP="00037C44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37C44" w:rsidRPr="00E362C9" w:rsidRDefault="00037C44" w:rsidP="00037C44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37C44" w:rsidRPr="00E362C9" w:rsidRDefault="00037C44" w:rsidP="00037C4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37C44" w:rsidRPr="00E362C9" w:rsidRDefault="00037C44" w:rsidP="00037C4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37C44" w:rsidRPr="00E362C9" w:rsidRDefault="00037C44" w:rsidP="00037C4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37C44" w:rsidRPr="00E362C9" w:rsidRDefault="00037C44" w:rsidP="00037C44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37C44" w:rsidRPr="00E362C9" w:rsidRDefault="00037C44" w:rsidP="00037C44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37C44" w:rsidRPr="00E362C9" w:rsidRDefault="00037C44" w:rsidP="00037C44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37C44" w:rsidRPr="000465B1" w:rsidRDefault="00037C44" w:rsidP="00037C44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F1A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г. Махачкала, </w:t>
      </w:r>
      <w:r w:rsidR="00440B89">
        <w:rPr>
          <w:rFonts w:ascii="Times New Roman" w:eastAsia="Times New Roman" w:hAnsi="Times New Roman" w:cs="Times New Roman"/>
          <w:b/>
          <w:bCs/>
          <w:sz w:val="36"/>
          <w:szCs w:val="36"/>
        </w:rPr>
        <w:t>2019</w:t>
      </w:r>
      <w:r w:rsidRPr="003F1A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г.</w:t>
      </w:r>
    </w:p>
    <w:p w:rsidR="00037C44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Учебный план муниципального бюджетного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2C9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«Начальная школа – детский сад №68» (Далее – МБ</w:t>
      </w:r>
      <w:r w:rsidRPr="00E362C9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№68</w:t>
      </w:r>
      <w:r w:rsidRPr="00E362C9">
        <w:rPr>
          <w:rFonts w:ascii="Times New Roman" w:hAnsi="Times New Roman" w:cs="Times New Roman"/>
          <w:sz w:val="24"/>
          <w:szCs w:val="24"/>
        </w:rPr>
        <w:t>) является нормативным документом, регламентирующим организацию образовательного процесса в дошкольном образовательном учреждении с учетом его учебно-методического, кадрового и материально-технического оснащения.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ab/>
        <w:t xml:space="preserve"> Учреждение осуществляет образовательную деятельность на основании лицензии </w:t>
      </w:r>
    </w:p>
    <w:p w:rsidR="00037C44" w:rsidRPr="00D64AF0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90ЛО1 </w:t>
      </w:r>
      <w:r w:rsidRPr="00D64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8257</w:t>
      </w:r>
      <w:r w:rsidRPr="00D64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D64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D64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2.2015</w:t>
      </w:r>
      <w:r w:rsidRPr="00D64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Pr="00D64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 образования и науки  Республики Дагестан.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обеспечение: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Закон Российской Федерации от 26 декабря 2012 года № 273 «Об образовании в Российской Федерации»;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Постановление Правительства Российской Федерации от 28 октября 2013 года  № 966 «Положение о лицензировании образовательной деятельности»;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Санитарно-эпидемиологические требования к устройству, содержанию и организации режима работы дошкольных образовательных организаций, </w:t>
      </w:r>
      <w:proofErr w:type="spellStart"/>
      <w:r w:rsidRPr="00E362C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362C9">
        <w:rPr>
          <w:rFonts w:ascii="Times New Roman" w:hAnsi="Times New Roman" w:cs="Times New Roman"/>
          <w:sz w:val="24"/>
          <w:szCs w:val="24"/>
        </w:rPr>
        <w:t xml:space="preserve"> 2.4.1.3049-13, утверждённые Постановлением Главного государственного санитарного врача Российской Федерации от 15 мая 2013 года N 26;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Приказ Министерства образования и науки Российской Федерации от 30 августа 2013г.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362C9">
        <w:rPr>
          <w:rFonts w:ascii="Times New Roman" w:hAnsi="Times New Roman" w:cs="Times New Roman"/>
          <w:sz w:val="24"/>
          <w:szCs w:val="24"/>
        </w:rPr>
        <w:t>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Приказ Министерства образования и науки Российской Федерации от 17 октября 2013 г. №1155 «Об утверждении федерального государственного стандарта дошкольного образования»;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Письмо «Комментарии к ФГОС дошкольного образования» Министерства образования и науки Российской Федерации от 28 февраля 2014 года № 08-249;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Основная образовательная программа «От рождения до школы», под редакцией Н.Е. </w:t>
      </w:r>
      <w:proofErr w:type="spellStart"/>
      <w:r w:rsidRPr="00E362C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E362C9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– 4 –е изд., </w:t>
      </w:r>
      <w:proofErr w:type="spellStart"/>
      <w:r w:rsidRPr="00E362C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362C9">
        <w:rPr>
          <w:rFonts w:ascii="Times New Roman" w:hAnsi="Times New Roman" w:cs="Times New Roman"/>
          <w:sz w:val="24"/>
          <w:szCs w:val="24"/>
        </w:rPr>
        <w:t>.</w:t>
      </w:r>
      <w:r w:rsidRPr="00E362C9">
        <w:rPr>
          <w:rFonts w:ascii="Times New Roman" w:hAnsi="Times New Roman" w:cs="Times New Roman"/>
          <w:sz w:val="24"/>
          <w:szCs w:val="24"/>
        </w:rPr>
        <w:softHyphen/>
        <w:t xml:space="preserve"> М.: МОЗАИКА-СИНТЕЗ, 2017г. 352 </w:t>
      </w:r>
      <w:proofErr w:type="gramStart"/>
      <w:r w:rsidRPr="00E362C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362C9">
        <w:rPr>
          <w:rFonts w:ascii="Times New Roman" w:hAnsi="Times New Roman" w:cs="Times New Roman"/>
          <w:sz w:val="24"/>
          <w:szCs w:val="24"/>
        </w:rPr>
        <w:t>.</w:t>
      </w:r>
    </w:p>
    <w:p w:rsidR="00037C44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Устав МБ</w:t>
      </w:r>
      <w:r w:rsidRPr="00E362C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362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№68 </w:t>
      </w:r>
    </w:p>
    <w:p w:rsidR="00037C44" w:rsidRPr="00E362C9" w:rsidRDefault="00037C44" w:rsidP="00037C4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2C9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 МБ</w:t>
      </w:r>
      <w:r w:rsidRPr="00E362C9">
        <w:rPr>
          <w:rFonts w:ascii="Times New Roman" w:hAnsi="Times New Roman" w:cs="Times New Roman"/>
          <w:sz w:val="24"/>
          <w:szCs w:val="24"/>
        </w:rPr>
        <w:t>ОУ                                         «</w:t>
      </w:r>
      <w:r>
        <w:rPr>
          <w:rFonts w:ascii="Times New Roman" w:hAnsi="Times New Roman" w:cs="Times New Roman"/>
          <w:sz w:val="24"/>
          <w:szCs w:val="24"/>
        </w:rPr>
        <w:t>Начальная школа – детский сад №68</w:t>
      </w:r>
      <w:r w:rsidR="00F76433">
        <w:rPr>
          <w:rFonts w:ascii="Times New Roman" w:hAnsi="Times New Roman" w:cs="Times New Roman"/>
          <w:sz w:val="24"/>
          <w:szCs w:val="24"/>
        </w:rPr>
        <w:t>» на 20</w:t>
      </w:r>
      <w:r w:rsidR="00F76433">
        <w:rPr>
          <w:rFonts w:ascii="Times New Roman" w:hAnsi="Times New Roman" w:cs="Times New Roman"/>
          <w:sz w:val="24"/>
          <w:szCs w:val="24"/>
        </w:rPr>
        <w:softHyphen/>
      </w:r>
      <w:r w:rsidR="00F76433">
        <w:rPr>
          <w:rFonts w:ascii="Times New Roman" w:hAnsi="Times New Roman" w:cs="Times New Roman"/>
          <w:sz w:val="24"/>
          <w:szCs w:val="24"/>
        </w:rPr>
        <w:softHyphen/>
      </w:r>
      <w:r w:rsidR="00F76433">
        <w:rPr>
          <w:rFonts w:ascii="Times New Roman" w:hAnsi="Times New Roman" w:cs="Times New Roman"/>
          <w:sz w:val="24"/>
          <w:szCs w:val="24"/>
        </w:rPr>
        <w:softHyphen/>
        <w:t>19- 2020</w:t>
      </w:r>
      <w:r w:rsidRPr="00E362C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62C9">
        <w:rPr>
          <w:rFonts w:ascii="Times New Roman" w:hAnsi="Times New Roman" w:cs="Times New Roman"/>
          <w:sz w:val="24"/>
          <w:szCs w:val="24"/>
        </w:rPr>
        <w:t>г.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Педагогический коллектив  МБ</w:t>
      </w:r>
      <w:r w:rsidRPr="00E362C9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Начальная школа – детский сад №68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Pr="00E362C9">
        <w:rPr>
          <w:rFonts w:ascii="Times New Roman" w:hAnsi="Times New Roman" w:cs="Times New Roman"/>
          <w:sz w:val="24"/>
          <w:szCs w:val="24"/>
        </w:rPr>
        <w:t xml:space="preserve">» реализует основную образовательную программу дошкольного образования (Далее - ООП ДО), разработанную на основе федерального государственного образовательного стандарта дошкольного образования, с учётом основной образовательной программы дошкольного образования  «От рождения до школы», под редакцией Н.Е. </w:t>
      </w:r>
      <w:proofErr w:type="spellStart"/>
      <w:r w:rsidRPr="00E362C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E362C9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– 4 –е изд., </w:t>
      </w:r>
      <w:proofErr w:type="spellStart"/>
      <w:r w:rsidRPr="00E362C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362C9">
        <w:rPr>
          <w:rFonts w:ascii="Times New Roman" w:hAnsi="Times New Roman" w:cs="Times New Roman"/>
          <w:sz w:val="24"/>
          <w:szCs w:val="24"/>
        </w:rPr>
        <w:t>.</w:t>
      </w:r>
      <w:r w:rsidRPr="00E362C9">
        <w:rPr>
          <w:rFonts w:ascii="Times New Roman" w:hAnsi="Times New Roman" w:cs="Times New Roman"/>
          <w:sz w:val="24"/>
          <w:szCs w:val="24"/>
        </w:rPr>
        <w:softHyphen/>
      </w:r>
      <w:proofErr w:type="gramEnd"/>
      <w:r w:rsidRPr="00E362C9">
        <w:rPr>
          <w:rFonts w:ascii="Times New Roman" w:hAnsi="Times New Roman" w:cs="Times New Roman"/>
          <w:sz w:val="24"/>
          <w:szCs w:val="24"/>
        </w:rPr>
        <w:t xml:space="preserve"> М.: МОЗАИКА-СИНТЕЗ, 2017 г. – 352 с. и Региональной образовательной программы дошкольного образования Республики Дагестан / Авторы: М.И. </w:t>
      </w:r>
      <w:proofErr w:type="spellStart"/>
      <w:r w:rsidRPr="00E362C9">
        <w:rPr>
          <w:rFonts w:ascii="Times New Roman" w:hAnsi="Times New Roman" w:cs="Times New Roman"/>
          <w:sz w:val="24"/>
          <w:szCs w:val="24"/>
        </w:rPr>
        <w:t>Шурпаева</w:t>
      </w:r>
      <w:proofErr w:type="spellEnd"/>
      <w:r w:rsidRPr="00E362C9">
        <w:rPr>
          <w:rFonts w:ascii="Times New Roman" w:hAnsi="Times New Roman" w:cs="Times New Roman"/>
          <w:sz w:val="24"/>
          <w:szCs w:val="24"/>
        </w:rPr>
        <w:t xml:space="preserve">,  М.М. </w:t>
      </w:r>
      <w:proofErr w:type="spellStart"/>
      <w:r w:rsidRPr="00E362C9">
        <w:rPr>
          <w:rFonts w:ascii="Times New Roman" w:hAnsi="Times New Roman" w:cs="Times New Roman"/>
          <w:sz w:val="24"/>
          <w:szCs w:val="24"/>
        </w:rPr>
        <w:t>Байрамбеков</w:t>
      </w:r>
      <w:proofErr w:type="spellEnd"/>
      <w:r w:rsidRPr="00E362C9">
        <w:rPr>
          <w:rFonts w:ascii="Times New Roman" w:hAnsi="Times New Roman" w:cs="Times New Roman"/>
          <w:sz w:val="24"/>
          <w:szCs w:val="24"/>
        </w:rPr>
        <w:t xml:space="preserve">, У.А. </w:t>
      </w:r>
      <w:proofErr w:type="spellStart"/>
      <w:r w:rsidRPr="00E362C9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E362C9">
        <w:rPr>
          <w:rFonts w:ascii="Times New Roman" w:hAnsi="Times New Roman" w:cs="Times New Roman"/>
          <w:sz w:val="24"/>
          <w:szCs w:val="24"/>
        </w:rPr>
        <w:t xml:space="preserve">, А.В. Гришина и др.; под редакцией Г.И.Магомедова. – Махачкала: ООО Издательство «НИИ педагогики», 2015 г. </w:t>
      </w:r>
    </w:p>
    <w:p w:rsidR="00037C44" w:rsidRPr="00E362C9" w:rsidRDefault="00037C44" w:rsidP="00037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Pr="00E362C9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Начальная школа – детский сад №68</w:t>
      </w:r>
      <w:r w:rsidRPr="00E362C9">
        <w:rPr>
          <w:rFonts w:ascii="Times New Roman" w:hAnsi="Times New Roman" w:cs="Times New Roman"/>
          <w:sz w:val="24"/>
          <w:szCs w:val="24"/>
        </w:rPr>
        <w:t>» работает в режиме пятидневной рабочей недели.</w:t>
      </w:r>
    </w:p>
    <w:p w:rsidR="00037C44" w:rsidRDefault="00037C44" w:rsidP="00037C44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E3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E362C9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Начальная школа – детский сад №68</w:t>
      </w:r>
      <w:r w:rsidRPr="00E362C9">
        <w:rPr>
          <w:rFonts w:ascii="Times New Roman" w:hAnsi="Times New Roman" w:cs="Times New Roman"/>
          <w:sz w:val="24"/>
          <w:szCs w:val="24"/>
        </w:rPr>
        <w:t>»</w:t>
      </w:r>
      <w:r w:rsidRPr="00E3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функционируют </w:t>
      </w:r>
      <w:r w:rsidRPr="00E362C9">
        <w:rPr>
          <w:rFonts w:ascii="Times New Roman" w:hAnsi="Times New Roman" w:cs="Times New Roman"/>
          <w:sz w:val="24"/>
          <w:szCs w:val="24"/>
        </w:rPr>
        <w:softHyphen/>
      </w:r>
      <w:r w:rsidRPr="00E362C9">
        <w:rPr>
          <w:rFonts w:ascii="Times New Roman" w:hAnsi="Times New Roman" w:cs="Times New Roman"/>
          <w:sz w:val="24"/>
          <w:szCs w:val="24"/>
        </w:rPr>
        <w:softHyphen/>
      </w:r>
      <w:r w:rsidRPr="00E362C9">
        <w:rPr>
          <w:rFonts w:ascii="Times New Roman" w:hAnsi="Times New Roman" w:cs="Times New Roman"/>
          <w:sz w:val="24"/>
          <w:szCs w:val="24"/>
        </w:rPr>
        <w:softHyphen/>
      </w:r>
      <w:r w:rsidRPr="00E362C9">
        <w:rPr>
          <w:rFonts w:ascii="Times New Roman" w:hAnsi="Times New Roman" w:cs="Times New Roman"/>
          <w:sz w:val="24"/>
          <w:szCs w:val="24"/>
        </w:rPr>
        <w:softHyphen/>
      </w:r>
      <w:r w:rsidRPr="00E362C9">
        <w:rPr>
          <w:rFonts w:ascii="Times New Roman" w:hAnsi="Times New Roman" w:cs="Times New Roman"/>
          <w:sz w:val="24"/>
          <w:szCs w:val="24"/>
        </w:rPr>
        <w:softHyphen/>
      </w:r>
      <w:r w:rsidRPr="00E362C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E362C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E3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групп. Из них группы: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2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362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362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общеобразовательной направленности  </w:t>
      </w:r>
      <w:r w:rsidRPr="00E362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–  </w:t>
      </w:r>
      <w:r w:rsidRPr="00E362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362C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E362C9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E362C9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E362C9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E362C9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E362C9">
        <w:rPr>
          <w:rFonts w:ascii="Times New Roman" w:hAnsi="Times New Roman" w:cs="Times New Roman"/>
          <w:sz w:val="24"/>
          <w:szCs w:val="24"/>
          <w:u w:val="single"/>
        </w:rPr>
        <w:softHyphen/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E362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E362C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  <w:r w:rsidRPr="00E3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tbl>
      <w:tblPr>
        <w:tblpPr w:leftFromText="180" w:rightFromText="180" w:vertAnchor="text" w:horzAnchor="margin" w:tblpY="118"/>
        <w:tblW w:w="9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66"/>
        <w:gridCol w:w="2662"/>
        <w:gridCol w:w="2662"/>
      </w:tblGrid>
      <w:tr w:rsidR="00037C44" w:rsidRPr="00E362C9" w:rsidTr="001C69D2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7C44" w:rsidRPr="00E362C9" w:rsidRDefault="00037C44" w:rsidP="001C69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7C44" w:rsidRPr="00E362C9" w:rsidRDefault="00037C44" w:rsidP="001C69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7C44" w:rsidRPr="00E362C9" w:rsidRDefault="00037C44" w:rsidP="001C69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037C44" w:rsidRPr="00E362C9" w:rsidTr="001C69D2">
        <w:trPr>
          <w:trHeight w:val="290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7C44" w:rsidRPr="00E362C9" w:rsidRDefault="00037C44" w:rsidP="001C69D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Вторая группа раннего возраста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7C44" w:rsidRPr="00E362C9" w:rsidRDefault="00037C44" w:rsidP="001C69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 до 3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C44" w:rsidRPr="00E362C9" w:rsidRDefault="00037C44" w:rsidP="001C69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37C44" w:rsidRPr="00E362C9" w:rsidTr="001C69D2">
        <w:trPr>
          <w:trHeight w:val="268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7C44" w:rsidRPr="00E362C9" w:rsidRDefault="00037C44" w:rsidP="001C69D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7C44" w:rsidRPr="00E362C9" w:rsidRDefault="00037C44" w:rsidP="001C69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до 4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C44" w:rsidRPr="00E362C9" w:rsidRDefault="00037C44" w:rsidP="001C69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37C44" w:rsidRPr="00E362C9" w:rsidTr="001C69D2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7C44" w:rsidRPr="00E362C9" w:rsidRDefault="00037C44" w:rsidP="001C69D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7C44" w:rsidRPr="00E362C9" w:rsidRDefault="00037C44" w:rsidP="001C69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 до 5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C44" w:rsidRPr="00E362C9" w:rsidRDefault="00037C44" w:rsidP="001C69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37C44" w:rsidRPr="00E362C9" w:rsidTr="001C69D2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7C44" w:rsidRPr="00E362C9" w:rsidRDefault="00037C44" w:rsidP="001C69D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7C44" w:rsidRPr="00E362C9" w:rsidRDefault="00037C44" w:rsidP="001C69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 до 6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C44" w:rsidRPr="00E362C9" w:rsidRDefault="00037C44" w:rsidP="001C69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37C44" w:rsidRPr="00E362C9" w:rsidTr="001C69D2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C44" w:rsidRPr="00E362C9" w:rsidRDefault="00037C44" w:rsidP="001C69D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C44" w:rsidRPr="00E362C9" w:rsidRDefault="00037C44" w:rsidP="001C69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 до 7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C44" w:rsidRPr="00E362C9" w:rsidRDefault="00037C44" w:rsidP="001C69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>Основные задачи учебного плана: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1.Регламентация образовательно-воспитательной работы.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2.Реализация ФГОС </w:t>
      </w:r>
      <w:proofErr w:type="gramStart"/>
      <w:r w:rsidRPr="00E362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362C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362C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362C9">
        <w:rPr>
          <w:rFonts w:ascii="Times New Roman" w:hAnsi="Times New Roman" w:cs="Times New Roman"/>
          <w:sz w:val="24"/>
          <w:szCs w:val="24"/>
        </w:rPr>
        <w:t xml:space="preserve"> содержанию 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 в МБ</w:t>
      </w:r>
      <w:r w:rsidRPr="00E362C9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Начальная школа – детский сад №68</w:t>
      </w:r>
      <w:r w:rsidRPr="00E362C9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3.Обеспечение единства всех компонентов (федерального и регионального).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Учебный план обеспечивает комплексное развитие детей в </w:t>
      </w:r>
      <w:r w:rsidRPr="00E362C9">
        <w:rPr>
          <w:rFonts w:ascii="Times New Roman" w:hAnsi="Times New Roman" w:cs="Times New Roman"/>
          <w:b/>
          <w:sz w:val="24"/>
          <w:szCs w:val="24"/>
        </w:rPr>
        <w:t>пяти образовательных областях</w:t>
      </w:r>
      <w:r w:rsidRPr="00E362C9">
        <w:rPr>
          <w:rFonts w:ascii="Times New Roman" w:hAnsi="Times New Roman" w:cs="Times New Roman"/>
          <w:sz w:val="24"/>
          <w:szCs w:val="24"/>
        </w:rPr>
        <w:t>: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>1.«Социально-коммуникативное развитие»;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>2.«Познавательное развитие»;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>3.«Речевое развитие»;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>4.«Художественно-эстетическое развитие»;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>5.«Физическое развитие».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Каждая образовательная область включает в себя следующие структурные единицы: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 xml:space="preserve">1.Образовательная область «Социально-коммуникативное развитие»: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нравственное воспитание, формирование личности ребенка, развитие общения;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развитие игровой деятельности (сюжетно-ролевые игры);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ребенок в семье и обществе;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–формирование позитивных установок к труду и творчеству;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формирование основ безопасности. 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proofErr w:type="gramStart"/>
      <w:r w:rsidRPr="00E362C9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 xml:space="preserve">Задачи регионального содержания дошкольного образования по социально-коммуникативному развитию </w:t>
      </w:r>
      <w:r w:rsidRPr="00E362C9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реализуется через</w:t>
      </w:r>
      <w:r w:rsidRPr="00E36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приобщение детей к традициям и обычаям своего народа, воспитанию этнокультурного поведения и направлены на формирование уважительного отношения и чувства принадлежности к своей семье, усвоение норм и ценностей, принятых в обществе, включая моральные и нравственные ценности.</w:t>
      </w:r>
      <w:proofErr w:type="gramEnd"/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 xml:space="preserve">2.Образовательная область «Познавательное развитие»: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формирование элементарных математических представлений;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развитие познавательно-исследовательской деятельности;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ознакомление с предметным окружением;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ознакомление с миром природы;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ознакомление с социальным миром.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proofErr w:type="gramStart"/>
      <w:r w:rsidRPr="00E362C9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познавательному развитию</w:t>
      </w:r>
      <w:r w:rsidRPr="00E362C9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ориентированы на решение комплекса задач, направленных на развитие познавательного интереса дошкольников о родном крае, на формирование положительного отношения к малой родине, и как следствие, на воспитание чувства патриотизма, любви и привязанности к малой родине, чувства гордости за нее и бережного отношения к ней.  </w:t>
      </w:r>
      <w:proofErr w:type="gramEnd"/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 xml:space="preserve">3.Образовательная область «Речевое развитие»: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развитие речи;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приобщение к художественной литературе.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речевому развитию</w:t>
      </w:r>
      <w:r w:rsidRPr="00E362C9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r w:rsidRPr="00E362C9">
        <w:rPr>
          <w:rFonts w:ascii="Times New Roman" w:eastAsia="Times New Roman" w:hAnsi="Times New Roman" w:cs="Times New Roman"/>
          <w:color w:val="32152E"/>
          <w:sz w:val="24"/>
          <w:szCs w:val="24"/>
        </w:rPr>
        <w:t>реализуется через ознакомление с народным фольклором, писателями и поэтами Республики Дагестан, художественными произведениями о городах, поселках, селах (аулах), природе родного края.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 xml:space="preserve">4.Образовательная область «Художественно-эстетическое развитие»: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приобщение к искусству;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 изобразительная деятельность;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 конструктивно-модельная деятельность;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музыкальная деятельность;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развитие игровой деятельности (театрализованные игры).</w:t>
      </w:r>
    </w:p>
    <w:p w:rsidR="00037C44" w:rsidRPr="00E362C9" w:rsidRDefault="00037C44" w:rsidP="00037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62C9">
        <w:rPr>
          <w:rFonts w:ascii="Times New Roman" w:hAnsi="Times New Roman" w:cs="Times New Roman"/>
          <w:sz w:val="24"/>
          <w:szCs w:val="24"/>
        </w:rPr>
        <w:t xml:space="preserve">Задачи регионального содержания дошкольного образования по художественно-эстетическому развитию направлены на формирование у детей эстетического восприятия, </w:t>
      </w:r>
      <w:r w:rsidRPr="00E362C9">
        <w:rPr>
          <w:rFonts w:ascii="Times New Roman" w:hAnsi="Times New Roman" w:cs="Times New Roman"/>
          <w:sz w:val="24"/>
          <w:szCs w:val="24"/>
        </w:rPr>
        <w:lastRenderedPageBreak/>
        <w:t>эмоциональной отзывчивости к красоте родной природы, произведениям изобразительного и декоративно-прикладного искусства народов Дагестана и творческого развития личности в процессе изобразительной и самостоятельной художественной деятельности.</w:t>
      </w:r>
      <w:proofErr w:type="gramEnd"/>
      <w:r w:rsidRPr="00E362C9">
        <w:rPr>
          <w:rFonts w:ascii="Times New Roman" w:hAnsi="Times New Roman" w:cs="Times New Roman"/>
          <w:sz w:val="24"/>
          <w:szCs w:val="24"/>
        </w:rPr>
        <w:t xml:space="preserve"> Ознакомление с народными  музыкальными инструментами, с музыкальными произведениями дагестанских композиторов и народными танцами.</w:t>
      </w:r>
    </w:p>
    <w:p w:rsidR="00037C44" w:rsidRPr="00E362C9" w:rsidRDefault="00037C44" w:rsidP="00037C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 xml:space="preserve">5.Образовательная область «Физическое развитие»: </w:t>
      </w:r>
    </w:p>
    <w:p w:rsidR="00037C44" w:rsidRPr="00E362C9" w:rsidRDefault="00037C44" w:rsidP="00037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формирование начальных представлений о здоровом образе жизни;</w:t>
      </w:r>
    </w:p>
    <w:p w:rsidR="00037C44" w:rsidRPr="00E362C9" w:rsidRDefault="00037C44" w:rsidP="00037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физическая культура.</w:t>
      </w:r>
    </w:p>
    <w:p w:rsidR="00037C44" w:rsidRPr="00E362C9" w:rsidRDefault="00037C44" w:rsidP="00037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физическому развитию направлены на физическое развитие детей дошкольного возраста с учетом климатических условий и этнокультурных традиций физического воспитания детей и реализуется через формирование начальных представлений о некоторых видах спорта в Республике Дагестан и спортивных традициях. Развитие интереса к участию в подвижных играх народов Дагестана.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>При разработке учебного плана учитывались следующие принципы: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принцип развивающего образования, целью которого является развитие ребенка;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принцип научной обоснованности и практической применимости;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принцип соответствия критериям полноты, необходимости и достаточности;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принцип обеспечения единства воспитательных, развивающих и обучающих целей и задач; 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принцип интеграции образовательных областей в соответствии с возрастными возможностями и особенностями воспитанников;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комплексно-тематический принцип построения образовательного процесса;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решение программных образовательных задач в совместной деятельности взрослого и ребенка,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сотрудничества организации с семьей;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возрастной адекватности дошкольного образования (соответствие условий, требований, методов возрасту и особенностям развития);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приобщение детей к </w:t>
      </w:r>
      <w:proofErr w:type="spellStart"/>
      <w:r w:rsidRPr="00E362C9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Pr="00E362C9">
        <w:rPr>
          <w:rFonts w:ascii="Times New Roman" w:hAnsi="Times New Roman" w:cs="Times New Roman"/>
          <w:sz w:val="24"/>
          <w:szCs w:val="24"/>
        </w:rPr>
        <w:t xml:space="preserve"> нормам, традициям семьи, общества и государства;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– учет этнокультурной ситуации развития детей.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  </w:t>
      </w:r>
      <w:r w:rsidRPr="00E362C9">
        <w:rPr>
          <w:rFonts w:ascii="Times New Roman" w:hAnsi="Times New Roman" w:cs="Times New Roman"/>
          <w:sz w:val="24"/>
          <w:szCs w:val="24"/>
        </w:rPr>
        <w:tab/>
      </w:r>
      <w:r w:rsidRPr="00E362C9">
        <w:rPr>
          <w:rFonts w:ascii="Times New Roman" w:hAnsi="Times New Roman" w:cs="Times New Roman"/>
          <w:b/>
          <w:sz w:val="24"/>
          <w:szCs w:val="24"/>
        </w:rPr>
        <w:t xml:space="preserve">В  структуре учебного плана выделяются инвариантная (обязательная) и вариативная (модульная) часть. </w:t>
      </w:r>
    </w:p>
    <w:p w:rsidR="00037C44" w:rsidRPr="00E362C9" w:rsidRDefault="00037C44" w:rsidP="00037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В учебном плане устанавливается соотношение между обязательной частью и частью, формируемой участниками образовательных отношений:</w:t>
      </w:r>
    </w:p>
    <w:p w:rsidR="00037C44" w:rsidRPr="00E362C9" w:rsidRDefault="00037C44" w:rsidP="00037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</w:t>
      </w:r>
      <w:r w:rsidRPr="00E362C9">
        <w:rPr>
          <w:rFonts w:ascii="Times New Roman" w:hAnsi="Times New Roman" w:cs="Times New Roman"/>
          <w:b/>
          <w:sz w:val="24"/>
          <w:szCs w:val="24"/>
        </w:rPr>
        <w:t>обязательная часть – не менее 60%</w:t>
      </w:r>
      <w:r w:rsidRPr="00E362C9">
        <w:rPr>
          <w:rFonts w:ascii="Times New Roman" w:hAnsi="Times New Roman" w:cs="Times New Roman"/>
          <w:sz w:val="24"/>
          <w:szCs w:val="24"/>
        </w:rPr>
        <w:t xml:space="preserve"> от общего нормативного времени, отводимого на освоение ООП ДО. Обязательная часть  ООП </w:t>
      </w:r>
      <w:proofErr w:type="gramStart"/>
      <w:r w:rsidRPr="00E362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362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62C9">
        <w:rPr>
          <w:rFonts w:ascii="Times New Roman" w:hAnsi="Times New Roman" w:cs="Times New Roman"/>
          <w:sz w:val="24"/>
          <w:szCs w:val="24"/>
        </w:rPr>
        <w:t>предполагает</w:t>
      </w:r>
      <w:proofErr w:type="gramEnd"/>
      <w:r w:rsidRPr="00E362C9">
        <w:rPr>
          <w:rFonts w:ascii="Times New Roman" w:hAnsi="Times New Roman" w:cs="Times New Roman"/>
          <w:sz w:val="24"/>
          <w:szCs w:val="24"/>
        </w:rPr>
        <w:t xml:space="preserve"> комплексность подхода, обеспечивая развитие детей во всех пяти взаимодополняющих образовательных областях. Инвариантная часть обеспечивает выполнение обязательной части ООП </w:t>
      </w:r>
      <w:proofErr w:type="gramStart"/>
      <w:r w:rsidRPr="00E362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362C9">
        <w:rPr>
          <w:rFonts w:ascii="Times New Roman" w:hAnsi="Times New Roman" w:cs="Times New Roman"/>
          <w:sz w:val="24"/>
          <w:szCs w:val="24"/>
        </w:rPr>
        <w:t xml:space="preserve"> и реализуется через обязательные занятия.</w:t>
      </w:r>
    </w:p>
    <w:p w:rsidR="00037C44" w:rsidRPr="00E362C9" w:rsidRDefault="00037C44" w:rsidP="00037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>– часть, формируемая участниками образовательных отношений – не более 40%</w:t>
      </w:r>
      <w:r w:rsidRPr="00E362C9">
        <w:rPr>
          <w:rFonts w:ascii="Times New Roman" w:hAnsi="Times New Roman" w:cs="Times New Roman"/>
          <w:sz w:val="24"/>
          <w:szCs w:val="24"/>
        </w:rPr>
        <w:t xml:space="preserve"> от </w:t>
      </w:r>
      <w:proofErr w:type="gramStart"/>
      <w:r w:rsidRPr="00E362C9">
        <w:rPr>
          <w:rFonts w:ascii="Times New Roman" w:hAnsi="Times New Roman" w:cs="Times New Roman"/>
          <w:sz w:val="24"/>
          <w:szCs w:val="24"/>
        </w:rPr>
        <w:t>общего нормативного времени, отводимого на освоение ООП ДО и реализуется</w:t>
      </w:r>
      <w:proofErr w:type="gramEnd"/>
      <w:r w:rsidRPr="00E362C9">
        <w:rPr>
          <w:rFonts w:ascii="Times New Roman" w:hAnsi="Times New Roman" w:cs="Times New Roman"/>
          <w:sz w:val="24"/>
          <w:szCs w:val="24"/>
        </w:rPr>
        <w:t xml:space="preserve"> через занятия по выбору (дополнительное образование).</w:t>
      </w:r>
    </w:p>
    <w:p w:rsidR="00037C44" w:rsidRPr="00E362C9" w:rsidRDefault="00037C44" w:rsidP="00037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>риативная часть формируется  МБ</w:t>
      </w:r>
      <w:r w:rsidRPr="00E362C9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Начальная школа – детский сад №68</w:t>
      </w:r>
      <w:r w:rsidRPr="00E362C9">
        <w:rPr>
          <w:rFonts w:ascii="Times New Roman" w:hAnsi="Times New Roman" w:cs="Times New Roman"/>
          <w:sz w:val="24"/>
          <w:szCs w:val="24"/>
        </w:rPr>
        <w:t>» с наличием приоритетных направлений его деятельности.</w:t>
      </w:r>
    </w:p>
    <w:p w:rsidR="00037C44" w:rsidRPr="00E362C9" w:rsidRDefault="00037C44" w:rsidP="00037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Дополнительная образовательная деятельность (кружковая работа реализуется в рамках совместной деятельности воспитателя и детей) ведется в соответствии с программами дополнительного образования</w:t>
      </w:r>
      <w:r w:rsidRPr="00E362C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37C44" w:rsidRPr="00E362C9" w:rsidRDefault="00037C44" w:rsidP="00037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В части, формируемой участниками образовательных отношений, представлены выбранные самостоятельно участниками образовательных отношений парциальные программы, направленные на развитие детей в одной или нескольких образовательных </w:t>
      </w:r>
      <w:r w:rsidRPr="00E362C9">
        <w:rPr>
          <w:rFonts w:ascii="Times New Roman" w:hAnsi="Times New Roman" w:cs="Times New Roman"/>
          <w:sz w:val="24"/>
          <w:szCs w:val="24"/>
        </w:rPr>
        <w:lastRenderedPageBreak/>
        <w:t>областях, видах деятельности и/или культурных практиках, методики, формах организации образовательной работы:</w:t>
      </w:r>
    </w:p>
    <w:p w:rsidR="00037C44" w:rsidRPr="00E362C9" w:rsidRDefault="00037C44" w:rsidP="00037C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Образовательная </w:t>
      </w:r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программа по физическому развитию «Орлята» / авторы - сост.: У.А. </w:t>
      </w:r>
      <w:proofErr w:type="spellStart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Исмаилова</w:t>
      </w:r>
      <w:proofErr w:type="spellEnd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Д.И. Гасанова,2016 г.</w:t>
      </w:r>
    </w:p>
    <w:p w:rsidR="00037C44" w:rsidRPr="00E362C9" w:rsidRDefault="00037C44" w:rsidP="00037C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E362C9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программа по речевому развитию «Мы учимся говорить </w:t>
      </w:r>
      <w:proofErr w:type="gramStart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по- </w:t>
      </w:r>
      <w:proofErr w:type="spellStart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русски</w:t>
      </w:r>
      <w:proofErr w:type="spellEnd"/>
      <w:proofErr w:type="gramEnd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/ авт. сост. М.И. </w:t>
      </w:r>
      <w:proofErr w:type="spellStart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Шурпаева</w:t>
      </w:r>
      <w:proofErr w:type="spellEnd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037C44" w:rsidRPr="00E362C9" w:rsidRDefault="00037C44" w:rsidP="00037C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E362C9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программа по социально-коммуникативному развитию «Я   и  ты» / авт.-сост. Л.Ф. </w:t>
      </w:r>
      <w:proofErr w:type="spellStart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Гусарова</w:t>
      </w:r>
      <w:proofErr w:type="spellEnd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037C44" w:rsidRPr="00E362C9" w:rsidRDefault="00037C44" w:rsidP="00037C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E362C9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программа по социально-коммуникативному развитию «Салам </w:t>
      </w:r>
      <w:proofErr w:type="spellStart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алейкум</w:t>
      </w:r>
      <w:proofErr w:type="spellEnd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/ авт.-сост. С.К. </w:t>
      </w:r>
      <w:proofErr w:type="spellStart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Амирова</w:t>
      </w:r>
      <w:proofErr w:type="spellEnd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У.А. </w:t>
      </w:r>
      <w:proofErr w:type="spellStart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Исмаилова</w:t>
      </w:r>
      <w:proofErr w:type="spellEnd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037C44" w:rsidRPr="00E362C9" w:rsidRDefault="00037C44" w:rsidP="00037C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E362C9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программа по художественно-эстетическому развитию «От истоков прекрасного  к творчеству» / авт. сост. М.М. </w:t>
      </w:r>
      <w:proofErr w:type="spellStart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Байрамбеков</w:t>
      </w:r>
      <w:proofErr w:type="spellEnd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037C44" w:rsidRPr="00E362C9" w:rsidRDefault="00037C44" w:rsidP="00037C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E362C9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программа по познавательному развитию «Познаем наш край родной» /авт. сост. А.В. Гришина, 2016 г.</w:t>
      </w:r>
    </w:p>
    <w:p w:rsidR="00037C44" w:rsidRPr="00E362C9" w:rsidRDefault="00037C44" w:rsidP="00037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E362C9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программа по познавательному развитию «Мир вокруг»/ авт. сост. У.А. </w:t>
      </w:r>
      <w:proofErr w:type="spellStart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Исмаилова</w:t>
      </w:r>
      <w:proofErr w:type="spellEnd"/>
      <w:r w:rsidRPr="00E362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Учебная нагрузка определена с учётом необходимого требования – соблюдения минимального объема времени на изучение каждой образовательной области.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Конкретное содержание указанных образовательных областей разработаны в соответствии с  возрастными и индивидуальными особенностями детей, определенными целями и задачами   ООП </w:t>
      </w:r>
      <w:proofErr w:type="gramStart"/>
      <w:r w:rsidRPr="00E362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362C9">
        <w:rPr>
          <w:rFonts w:ascii="Times New Roman" w:hAnsi="Times New Roman" w:cs="Times New Roman"/>
          <w:sz w:val="24"/>
          <w:szCs w:val="24"/>
        </w:rPr>
        <w:t xml:space="preserve"> и реализуется </w:t>
      </w:r>
      <w:proofErr w:type="gramStart"/>
      <w:r w:rsidRPr="00E362C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362C9">
        <w:rPr>
          <w:rFonts w:ascii="Times New Roman" w:hAnsi="Times New Roman" w:cs="Times New Roman"/>
          <w:sz w:val="24"/>
          <w:szCs w:val="24"/>
        </w:rPr>
        <w:t xml:space="preserve"> различных видах деятельности (общение, игре, познавательно – исследовательской деятельности и др.).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 xml:space="preserve">Продолжительность </w:t>
      </w:r>
      <w:r w:rsidR="006D7971">
        <w:rPr>
          <w:rFonts w:ascii="Times New Roman" w:hAnsi="Times New Roman" w:cs="Times New Roman"/>
          <w:b/>
          <w:sz w:val="24"/>
          <w:szCs w:val="24"/>
        </w:rPr>
        <w:t>организованной</w:t>
      </w:r>
      <w:r w:rsidRPr="00E362C9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деятельности: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для детей от 2 до 3 лет – не более10 мин,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для детей от 3 до 4 лет – не более15 мин,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для детей от 4 до 5 лет - не более 20 мин,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для детей от 5 до 6 лет - не более 20-25 мин,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для детей от 6 до 7 лет - не более 30 мин.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В Учреждении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к школе групп – 45 минут и 1,5 часа соответственно. 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В середине времени, отведенного на  организованную образовательную деятельность, проводится физкультурные минутки. Перерывы между периодами  организованной образовательной деятельности – не менее 10 минут.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организованной образовательной деятельности статического характера проводятся физкультурные минутки. Организованная образовательная деятельность, требующая повышенной познавательной активности и умственного напряжения детей, проводится в первую половину дня. 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Для профилактики утомляемости детей она чередуется с организованной образовательной деятельностью, направленной на физическое и художественно – эстетическое развитие детей.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 Организованная образовательная деятельность по физическому развитию для детей в возрасте от 2 до 7 лет организуются 3 раза в неделю. Один раз в неделю для детей 2 – 7 лет </w:t>
      </w:r>
      <w:r w:rsidRPr="00E362C9">
        <w:rPr>
          <w:rFonts w:ascii="Times New Roman" w:hAnsi="Times New Roman" w:cs="Times New Roman"/>
          <w:sz w:val="24"/>
          <w:szCs w:val="24"/>
        </w:rPr>
        <w:lastRenderedPageBreak/>
        <w:t>круглогодично организуется организованная образовательная деятельность по физическому развитию детей на открытом воздухе.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образовательного процесса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В целях исключения превышения предельно допустимой нормы нагрузки на ребёнка за счёт части, формируемой участниками образовательного процесса, введены следующие правила: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– продолжительность дополнительных занятий соответствует продолжительности </w:t>
      </w:r>
      <w:proofErr w:type="gramStart"/>
      <w:r w:rsidRPr="00E362C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362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62C9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E362C9">
        <w:rPr>
          <w:rFonts w:ascii="Times New Roman" w:hAnsi="Times New Roman" w:cs="Times New Roman"/>
          <w:sz w:val="24"/>
          <w:szCs w:val="24"/>
        </w:rPr>
        <w:t xml:space="preserve"> с возрастными нормами.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Максимальный допустимый объем недельной образовательной нагрузки соответствует санитарно-эпидемиологическим требованиям к устройству, содержанию и организации режима работы дошкольных образовательных учреждений (</w:t>
      </w:r>
      <w:proofErr w:type="spellStart"/>
      <w:r w:rsidRPr="00E362C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362C9">
        <w:rPr>
          <w:rFonts w:ascii="Times New Roman" w:hAnsi="Times New Roman" w:cs="Times New Roman"/>
          <w:sz w:val="24"/>
          <w:szCs w:val="24"/>
        </w:rPr>
        <w:t xml:space="preserve"> 2.4.1.3049-13) и составляет: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 – вторая группа раннего возраста (от 2 до 3 лет) – 1 час 40 минут;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 –  младшая группа (от 3 до 4 лет) – 2 часа 30 минут;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 –  средняя группа (от 4 до 5 лет)  -  3 часа 20 минут; 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 –  старшая  группа (от 5 до 6 лет) -  5 часов;</w:t>
      </w:r>
    </w:p>
    <w:p w:rsidR="00037C44" w:rsidRPr="00E362C9" w:rsidRDefault="00037C44" w:rsidP="00037C4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 –  подготовительная  к школе группа </w:t>
      </w:r>
      <w:proofErr w:type="gramStart"/>
      <w:r w:rsidRPr="00E362C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362C9">
        <w:rPr>
          <w:rFonts w:ascii="Times New Roman" w:hAnsi="Times New Roman" w:cs="Times New Roman"/>
          <w:sz w:val="24"/>
          <w:szCs w:val="24"/>
        </w:rPr>
        <w:t xml:space="preserve">от 6 до 7 лет) – 7 часов. 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2C9">
        <w:rPr>
          <w:rFonts w:ascii="Times New Roman" w:hAnsi="Times New Roman" w:cs="Times New Roman"/>
          <w:b/>
          <w:sz w:val="24"/>
          <w:szCs w:val="24"/>
        </w:rPr>
        <w:t>Расписание организованной образовательной деятельности соответствует учебному плану.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>Реализация учебного плана обеспечена необходимыми кадрами специалистов соответствующей квалификации, рабочими программами, методическими рекомендациями, дидактическими материалами, диагностическими материалами.</w:t>
      </w:r>
    </w:p>
    <w:p w:rsidR="00037C44" w:rsidRPr="00E362C9" w:rsidRDefault="00037C44" w:rsidP="00037C44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362C9">
        <w:rPr>
          <w:rFonts w:ascii="Times New Roman" w:hAnsi="Times New Roman" w:cs="Times New Roman"/>
          <w:sz w:val="24"/>
          <w:szCs w:val="24"/>
        </w:rPr>
        <w:t xml:space="preserve"> Данный учебный план гарантирует готовность детей к школьному обучению.</w:t>
      </w:r>
    </w:p>
    <w:p w:rsidR="00037C44" w:rsidRPr="00E362C9" w:rsidRDefault="00037C44" w:rsidP="00037C44">
      <w:pPr>
        <w:widowControl w:val="0"/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7C44" w:rsidRPr="00E362C9" w:rsidRDefault="00037C44" w:rsidP="00037C4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037C44" w:rsidRPr="00E362C9" w:rsidSect="00976861">
          <w:footerReference w:type="default" r:id="rId6"/>
          <w:pgSz w:w="11900" w:h="16840"/>
          <w:pgMar w:top="851" w:right="1134" w:bottom="1701" w:left="1134" w:header="0" w:footer="0" w:gutter="0"/>
          <w:cols w:space="720"/>
          <w:docGrid w:linePitch="299"/>
        </w:sectPr>
      </w:pPr>
    </w:p>
    <w:p w:rsidR="00037C44" w:rsidRDefault="00037C44" w:rsidP="00037C4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7C44" w:rsidRDefault="00037C44" w:rsidP="00037C4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7C44" w:rsidRPr="00E362C9" w:rsidRDefault="00037C44" w:rsidP="00037C4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62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Учебный план организованной образовательной деятельности </w:t>
      </w:r>
    </w:p>
    <w:p w:rsidR="00037C44" w:rsidRDefault="00037C44" w:rsidP="00037C4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62C9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программе «От рождения до школы»</w:t>
      </w:r>
    </w:p>
    <w:p w:rsidR="00037C44" w:rsidRDefault="00037C44" w:rsidP="00037C4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7C44" w:rsidRPr="00E362C9" w:rsidRDefault="00037C44" w:rsidP="00037C4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536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4"/>
        <w:gridCol w:w="1744"/>
        <w:gridCol w:w="94"/>
        <w:gridCol w:w="146"/>
        <w:gridCol w:w="142"/>
        <w:gridCol w:w="1706"/>
        <w:gridCol w:w="2128"/>
        <w:gridCol w:w="1842"/>
        <w:gridCol w:w="141"/>
        <w:gridCol w:w="142"/>
        <w:gridCol w:w="1572"/>
        <w:gridCol w:w="128"/>
        <w:gridCol w:w="2470"/>
      </w:tblGrid>
      <w:tr w:rsidR="00037C44" w:rsidRPr="00E362C9" w:rsidTr="001C69D2">
        <w:trPr>
          <w:trHeight w:val="285"/>
        </w:trPr>
        <w:tc>
          <w:tcPr>
            <w:tcW w:w="3114" w:type="dxa"/>
            <w:vMerge w:val="restart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037C44" w:rsidRPr="00E362C9" w:rsidRDefault="00037C44" w:rsidP="001C69D2">
            <w:pPr>
              <w:spacing w:before="1" w:line="237" w:lineRule="auto"/>
              <w:ind w:right="3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37C44" w:rsidRPr="00E362C9" w:rsidRDefault="00037C44" w:rsidP="001C69D2">
            <w:pPr>
              <w:spacing w:before="1" w:line="237" w:lineRule="auto"/>
              <w:ind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</w:t>
            </w:r>
            <w:proofErr w:type="spellEnd"/>
          </w:p>
          <w:p w:rsidR="00037C44" w:rsidRPr="00E362C9" w:rsidRDefault="00037C44" w:rsidP="001C69D2">
            <w:pPr>
              <w:spacing w:before="1" w:line="237" w:lineRule="auto"/>
              <w:ind w:left="820" w:right="307" w:hanging="4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область</w:t>
            </w:r>
            <w:proofErr w:type="spellEnd"/>
          </w:p>
        </w:tc>
        <w:tc>
          <w:tcPr>
            <w:tcW w:w="12255" w:type="dxa"/>
            <w:gridSpan w:val="12"/>
            <w:tcBorders>
              <w:bottom w:val="single" w:sz="4" w:space="0" w:color="auto"/>
            </w:tcBorders>
          </w:tcPr>
          <w:p w:rsidR="00037C44" w:rsidRDefault="00037C44" w:rsidP="001C69D2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37C44" w:rsidRDefault="00037C44" w:rsidP="001C69D2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     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Организованная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</w:p>
          <w:p w:rsidR="00037C44" w:rsidRPr="00976861" w:rsidRDefault="00037C44" w:rsidP="001C69D2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037C44" w:rsidRPr="00E362C9" w:rsidTr="001C69D2">
        <w:trPr>
          <w:trHeight w:val="136"/>
        </w:trPr>
        <w:tc>
          <w:tcPr>
            <w:tcW w:w="3114" w:type="dxa"/>
            <w:vMerge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</w:tc>
        <w:tc>
          <w:tcPr>
            <w:tcW w:w="12255" w:type="dxa"/>
            <w:gridSpan w:val="12"/>
            <w:tcBorders>
              <w:top w:val="single" w:sz="4" w:space="0" w:color="auto"/>
            </w:tcBorders>
          </w:tcPr>
          <w:p w:rsidR="00037C44" w:rsidRPr="00976861" w:rsidRDefault="00037C44" w:rsidP="001C69D2">
            <w:pPr>
              <w:spacing w:line="268" w:lineRule="exact"/>
              <w:ind w:right="504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                                                      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Периодичность</w:t>
            </w:r>
            <w:proofErr w:type="spellEnd"/>
          </w:p>
        </w:tc>
      </w:tr>
      <w:tr w:rsidR="00037C44" w:rsidRPr="00E362C9" w:rsidTr="001C69D2">
        <w:trPr>
          <w:trHeight w:val="1192"/>
        </w:trPr>
        <w:tc>
          <w:tcPr>
            <w:tcW w:w="3114" w:type="dxa"/>
            <w:vMerge/>
            <w:tcBorders>
              <w:top w:val="nil"/>
              <w:left w:val="single" w:sz="4" w:space="0" w:color="auto"/>
            </w:tcBorders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Вторая  группа раннего возраста</w:t>
            </w:r>
          </w:p>
          <w:p w:rsidR="00037C44" w:rsidRPr="00E362C9" w:rsidRDefault="00037C44" w:rsidP="001C69D2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2 до 3</w:t>
            </w:r>
            <w:r w:rsidRPr="00E362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E362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лет</w:t>
            </w: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42" w:lineRule="auto"/>
              <w:ind w:left="307" w:right="230" w:hanging="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Младшая группа</w:t>
            </w:r>
          </w:p>
          <w:p w:rsidR="00037C44" w:rsidRPr="00E362C9" w:rsidRDefault="00037C44" w:rsidP="001C69D2">
            <w:pPr>
              <w:spacing w:line="242" w:lineRule="auto"/>
              <w:ind w:right="23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(от 3до</w:t>
            </w:r>
            <w:r w:rsidRPr="00E362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362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2128" w:type="dxa"/>
          </w:tcPr>
          <w:p w:rsidR="00037C44" w:rsidRPr="00E362C9" w:rsidRDefault="00037C44" w:rsidP="001C69D2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Средняя группа</w:t>
            </w:r>
          </w:p>
          <w:p w:rsidR="00037C44" w:rsidRPr="00E362C9" w:rsidRDefault="00037C44" w:rsidP="001C69D2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4 до 5 лет)</w:t>
            </w:r>
          </w:p>
        </w:tc>
        <w:tc>
          <w:tcPr>
            <w:tcW w:w="2125" w:type="dxa"/>
            <w:gridSpan w:val="3"/>
          </w:tcPr>
          <w:p w:rsidR="00037C44" w:rsidRPr="00E362C9" w:rsidRDefault="00037C44" w:rsidP="001C69D2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Старшая группа</w:t>
            </w:r>
          </w:p>
          <w:p w:rsidR="00037C44" w:rsidRPr="00E362C9" w:rsidRDefault="00037C44" w:rsidP="001C69D2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(от 5 до 6 лет)</w:t>
            </w:r>
          </w:p>
        </w:tc>
        <w:tc>
          <w:tcPr>
            <w:tcW w:w="1572" w:type="dxa"/>
          </w:tcPr>
          <w:p w:rsidR="00037C44" w:rsidRPr="00E362C9" w:rsidRDefault="00037C44" w:rsidP="001C69D2">
            <w:pPr>
              <w:ind w:left="115" w:right="102" w:firstLine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Подготовительная к школе группа (от 6 до 7 лет)</w:t>
            </w:r>
          </w:p>
        </w:tc>
        <w:tc>
          <w:tcPr>
            <w:tcW w:w="2598" w:type="dxa"/>
            <w:gridSpan w:val="2"/>
          </w:tcPr>
          <w:p w:rsidR="00037C44" w:rsidRPr="00E362C9" w:rsidRDefault="00037C44" w:rsidP="001C69D2">
            <w:pPr>
              <w:ind w:left="131" w:right="4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Интеграция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образовательных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областей</w:t>
            </w:r>
            <w:proofErr w:type="spellEnd"/>
          </w:p>
        </w:tc>
      </w:tr>
      <w:tr w:rsidR="00037C44" w:rsidRPr="00E362C9" w:rsidTr="001C69D2">
        <w:trPr>
          <w:trHeight w:val="206"/>
        </w:trPr>
        <w:tc>
          <w:tcPr>
            <w:tcW w:w="15369" w:type="dxa"/>
            <w:gridSpan w:val="13"/>
            <w:tcBorders>
              <w:left w:val="single" w:sz="4" w:space="0" w:color="auto"/>
            </w:tcBorders>
          </w:tcPr>
          <w:p w:rsidR="00037C44" w:rsidRPr="00985E46" w:rsidRDefault="00037C44" w:rsidP="001C69D2">
            <w:pPr>
              <w:ind w:right="563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3"/>
              </w:rPr>
              <w:t xml:space="preserve">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                      </w:t>
            </w:r>
            <w:r w:rsidRPr="00E362C9">
              <w:rPr>
                <w:rFonts w:ascii="Times New Roman" w:eastAsia="Times New Roman" w:hAnsi="Times New Roman" w:cs="Times New Roman"/>
                <w:b/>
                <w:sz w:val="23"/>
              </w:rPr>
              <w:t xml:space="preserve"> 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</w:tr>
      <w:tr w:rsidR="00037C44" w:rsidRPr="00E362C9" w:rsidTr="001C69D2">
        <w:trPr>
          <w:trHeight w:val="1653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105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128" w:type="dxa"/>
          </w:tcPr>
          <w:p w:rsidR="00037C44" w:rsidRPr="00E362C9" w:rsidRDefault="00037C44" w:rsidP="001C69D2">
            <w:pPr>
              <w:spacing w:line="268" w:lineRule="exact"/>
              <w:ind w:left="316" w:right="3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125" w:type="dxa"/>
            <w:gridSpan w:val="3"/>
          </w:tcPr>
          <w:p w:rsidR="00037C44" w:rsidRPr="00E362C9" w:rsidRDefault="00037C44" w:rsidP="001C69D2">
            <w:pPr>
              <w:spacing w:line="268" w:lineRule="exact"/>
              <w:ind w:left="370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572" w:type="dxa"/>
          </w:tcPr>
          <w:p w:rsidR="00037C44" w:rsidRPr="00E362C9" w:rsidRDefault="00037C44" w:rsidP="001C69D2">
            <w:pPr>
              <w:spacing w:line="268" w:lineRule="exact"/>
              <w:ind w:left="277" w:right="2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598" w:type="dxa"/>
            <w:gridSpan w:val="2"/>
          </w:tcPr>
          <w:p w:rsidR="00037C44" w:rsidRPr="00E362C9" w:rsidRDefault="00037C44" w:rsidP="001C69D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-социально – коммуникативное;</w:t>
            </w:r>
          </w:p>
          <w:p w:rsidR="00037C44" w:rsidRPr="00E362C9" w:rsidRDefault="00037C44" w:rsidP="001C69D2">
            <w:pPr>
              <w:spacing w:line="237" w:lineRule="auto"/>
              <w:ind w:right="4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-познавательное;</w:t>
            </w:r>
          </w:p>
          <w:p w:rsidR="00037C44" w:rsidRPr="00E362C9" w:rsidRDefault="00037C44" w:rsidP="001C69D2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-речевое;</w:t>
            </w:r>
          </w:p>
          <w:p w:rsidR="00037C44" w:rsidRPr="00E362C9" w:rsidRDefault="00037C44" w:rsidP="001C69D2">
            <w:pPr>
              <w:spacing w:line="242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-художественн</w:t>
            </w:r>
            <w:proofErr w:type="gramStart"/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эстетическое</w:t>
            </w:r>
          </w:p>
        </w:tc>
      </w:tr>
      <w:tr w:rsidR="00037C44" w:rsidRPr="00E362C9" w:rsidTr="001C69D2">
        <w:trPr>
          <w:trHeight w:val="413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3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128" w:type="dxa"/>
          </w:tcPr>
          <w:p w:rsidR="00037C44" w:rsidRPr="00E362C9" w:rsidRDefault="00037C44" w:rsidP="001C69D2">
            <w:pPr>
              <w:spacing w:line="268" w:lineRule="exact"/>
              <w:ind w:left="315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125" w:type="dxa"/>
            <w:gridSpan w:val="3"/>
          </w:tcPr>
          <w:p w:rsidR="00037C44" w:rsidRPr="00E362C9" w:rsidRDefault="00037C44" w:rsidP="001C69D2">
            <w:pPr>
              <w:spacing w:line="268" w:lineRule="exact"/>
              <w:ind w:left="372" w:right="3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20-25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572" w:type="dxa"/>
          </w:tcPr>
          <w:p w:rsidR="00037C44" w:rsidRPr="00E362C9" w:rsidRDefault="00037C44" w:rsidP="001C69D2">
            <w:pPr>
              <w:spacing w:line="268" w:lineRule="exact"/>
              <w:ind w:left="277" w:right="2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598" w:type="dxa"/>
            <w:gridSpan w:val="2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335"/>
        </w:trPr>
        <w:tc>
          <w:tcPr>
            <w:tcW w:w="15369" w:type="dxa"/>
            <w:gridSpan w:val="13"/>
            <w:tcBorders>
              <w:left w:val="single" w:sz="4" w:space="0" w:color="auto"/>
            </w:tcBorders>
          </w:tcPr>
          <w:p w:rsidR="00037C44" w:rsidRPr="00976861" w:rsidRDefault="00037C44" w:rsidP="001C69D2">
            <w:pPr>
              <w:spacing w:line="273" w:lineRule="exact"/>
              <w:ind w:right="564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                                                                                     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Познавательное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</w:tr>
      <w:tr w:rsidR="00037C44" w:rsidRPr="00E362C9" w:rsidTr="001C69D2">
        <w:trPr>
          <w:trHeight w:val="1685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ind w:left="388" w:right="36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Формирование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элементарных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математических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представлений</w:t>
            </w:r>
            <w:proofErr w:type="spellEnd"/>
          </w:p>
          <w:p w:rsidR="00037C44" w:rsidRPr="00E362C9" w:rsidRDefault="00037C44" w:rsidP="001C69D2">
            <w:pPr>
              <w:spacing w:line="274" w:lineRule="exact"/>
              <w:ind w:left="259" w:right="244" w:firstLin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85" w:type="dxa"/>
            <w:gridSpan w:val="11"/>
          </w:tcPr>
          <w:p w:rsidR="00037C44" w:rsidRDefault="00037C44" w:rsidP="001C69D2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37C44" w:rsidRPr="00E362C9" w:rsidRDefault="00037C44" w:rsidP="001C69D2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организации различных видов деятельности (игровой, коммуникативной, трудовой, познавательн</w:t>
            </w:r>
            <w:proofErr w:type="gramStart"/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исследовательской, продуктивной, музыкально-художественной).</w:t>
            </w:r>
          </w:p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37C44" w:rsidRPr="00E362C9" w:rsidRDefault="00037C44" w:rsidP="001C69D2">
            <w:pPr>
              <w:ind w:firstLine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 2 группе раннего возраста проводится по усмотрению образовательной организации во </w:t>
            </w:r>
            <w:r w:rsidRPr="00E362C9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половине дня.</w:t>
            </w:r>
          </w:p>
        </w:tc>
        <w:tc>
          <w:tcPr>
            <w:tcW w:w="2470" w:type="dxa"/>
          </w:tcPr>
          <w:p w:rsidR="00037C44" w:rsidRPr="00E362C9" w:rsidRDefault="00037C44" w:rsidP="001C69D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-социально – </w:t>
            </w:r>
            <w:r w:rsidRPr="00E362C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коммуникативное;</w:t>
            </w:r>
          </w:p>
          <w:p w:rsidR="00037C44" w:rsidRPr="00E362C9" w:rsidRDefault="00037C44" w:rsidP="001C69D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-речевое;</w:t>
            </w:r>
          </w:p>
          <w:p w:rsidR="00037C44" w:rsidRPr="00E362C9" w:rsidRDefault="00037C44" w:rsidP="001C69D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-художественно - эстетическое;</w:t>
            </w:r>
          </w:p>
          <w:p w:rsidR="00037C44" w:rsidRPr="00E362C9" w:rsidRDefault="00037C44" w:rsidP="001C69D2">
            <w:pPr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физическое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37C44" w:rsidRPr="00E362C9" w:rsidTr="001C69D2">
        <w:trPr>
          <w:trHeight w:val="302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before="1"/>
              <w:ind w:right="8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before="1"/>
              <w:ind w:left="373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before="1"/>
              <w:ind w:right="353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before="1"/>
              <w:ind w:right="333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before="1"/>
              <w:ind w:right="422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20-25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037C44" w:rsidRPr="00E362C9" w:rsidTr="001C69D2">
        <w:trPr>
          <w:trHeight w:val="703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before="1" w:line="266" w:lineRule="exact"/>
              <w:ind w:right="8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Количество</w:t>
            </w:r>
            <w:proofErr w:type="spellEnd"/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</w:tcPr>
          <w:p w:rsidR="00037C44" w:rsidRDefault="00037C44" w:rsidP="001C69D2">
            <w:pPr>
              <w:spacing w:line="268" w:lineRule="exact"/>
              <w:ind w:right="3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</w:t>
            </w: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037C44" w:rsidRPr="00F4453B" w:rsidRDefault="00037C44" w:rsidP="001C69D2">
            <w:pPr>
              <w:spacing w:line="268" w:lineRule="exact"/>
              <w:ind w:right="3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месяц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73" w:right="3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72" w:right="3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450" w:right="4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037C44" w:rsidRPr="00E362C9" w:rsidRDefault="00037C44" w:rsidP="00EB6C6D">
            <w:pPr>
              <w:spacing w:line="268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</w:p>
          <w:p w:rsidR="00037C44" w:rsidRPr="00E362C9" w:rsidRDefault="00037C44" w:rsidP="00EB6C6D">
            <w:pPr>
              <w:spacing w:line="268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1690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ind w:left="220" w:right="203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37C44" w:rsidRPr="00E362C9" w:rsidRDefault="00037C44" w:rsidP="001C69D2">
            <w:pPr>
              <w:ind w:left="220" w:right="203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Ознакомление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37C44" w:rsidRPr="00E362C9" w:rsidRDefault="00037C44" w:rsidP="001C69D2">
            <w:pPr>
              <w:ind w:left="220" w:right="203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 </w:t>
            </w:r>
          </w:p>
          <w:p w:rsidR="00037C44" w:rsidRPr="00E362C9" w:rsidRDefault="00037C44" w:rsidP="001C69D2">
            <w:pPr>
              <w:ind w:left="220" w:right="203" w:hanging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окружающим</w:t>
            </w:r>
            <w:proofErr w:type="spellEnd"/>
          </w:p>
        </w:tc>
        <w:tc>
          <w:tcPr>
            <w:tcW w:w="9785" w:type="dxa"/>
            <w:gridSpan w:val="11"/>
          </w:tcPr>
          <w:p w:rsidR="00037C44" w:rsidRDefault="00037C44" w:rsidP="001C69D2">
            <w:pPr>
              <w:ind w:left="264" w:right="248" w:hanging="8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037C44" w:rsidRDefault="00037C44" w:rsidP="001C69D2">
            <w:pPr>
              <w:ind w:left="264" w:right="248" w:hanging="8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организации различных видов деятельности (игровой, коммуникативной, трудовой, познавательн</w:t>
            </w:r>
            <w:proofErr w:type="gramStart"/>
            <w:r w:rsidRPr="00E362C9">
              <w:rPr>
                <w:rFonts w:ascii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E362C9">
              <w:rPr>
                <w:rFonts w:ascii="Times New Roman" w:hAnsi="Times New Roman" w:cs="Times New Roman"/>
                <w:sz w:val="24"/>
                <w:lang w:val="ru-RU"/>
              </w:rPr>
              <w:t xml:space="preserve"> исследовательской, продуктивной, музыкально-художественной).</w:t>
            </w:r>
          </w:p>
          <w:p w:rsidR="00037C44" w:rsidRPr="00E362C9" w:rsidRDefault="00037C44" w:rsidP="001C69D2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C9">
              <w:rPr>
                <w:lang w:val="ru-RU"/>
              </w:rPr>
              <w:t>-</w:t>
            </w:r>
            <w:r w:rsidRPr="00E3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коммуникативное;</w:t>
            </w:r>
          </w:p>
          <w:p w:rsidR="00037C44" w:rsidRPr="00E362C9" w:rsidRDefault="00037C44" w:rsidP="001C69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-речевое;</w:t>
            </w:r>
          </w:p>
          <w:p w:rsidR="00037C44" w:rsidRPr="00E362C9" w:rsidRDefault="00037C44" w:rsidP="001C69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</w:t>
            </w:r>
            <w:proofErr w:type="gramStart"/>
            <w:r w:rsidRPr="00E3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E3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эстетическое; </w:t>
            </w:r>
          </w:p>
          <w:p w:rsidR="00037C44" w:rsidRPr="00B7504F" w:rsidRDefault="00037C44" w:rsidP="001C69D2">
            <w:pPr>
              <w:rPr>
                <w:rFonts w:eastAsia="Times New Roman"/>
                <w:lang w:val="ru-RU"/>
              </w:rPr>
            </w:pPr>
            <w:r w:rsidRPr="00B7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037C44" w:rsidRPr="00E362C9" w:rsidTr="001C69D2">
        <w:trPr>
          <w:trHeight w:val="268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744" w:type="dxa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361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088" w:type="dxa"/>
            <w:gridSpan w:val="4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361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48" w:right="3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     20-25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166" w:right="1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271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100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744" w:type="dxa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361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88" w:type="dxa"/>
            <w:gridSpan w:val="4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361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363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151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233"/>
        </w:trPr>
        <w:tc>
          <w:tcPr>
            <w:tcW w:w="12899" w:type="dxa"/>
            <w:gridSpan w:val="12"/>
            <w:tcBorders>
              <w:left w:val="single" w:sz="4" w:space="0" w:color="auto"/>
            </w:tcBorders>
          </w:tcPr>
          <w:p w:rsidR="00037C44" w:rsidRDefault="00037C44" w:rsidP="001C69D2">
            <w:pPr>
              <w:spacing w:line="268" w:lineRule="exact"/>
              <w:ind w:right="15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Речевое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  <w:p w:rsidR="00037C44" w:rsidRPr="00976861" w:rsidRDefault="00037C44" w:rsidP="001C69D2">
            <w:pPr>
              <w:spacing w:line="268" w:lineRule="exact"/>
              <w:ind w:left="173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1651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ind w:left="220" w:right="203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речи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37C44" w:rsidRPr="00E362C9" w:rsidRDefault="00037C44" w:rsidP="001C69D2">
            <w:pPr>
              <w:ind w:left="220" w:right="203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785" w:type="dxa"/>
            <w:gridSpan w:val="11"/>
          </w:tcPr>
          <w:p w:rsidR="00037C44" w:rsidRDefault="00037C44" w:rsidP="001C69D2">
            <w:pPr>
              <w:ind w:left="238" w:right="22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37C44" w:rsidRPr="00E362C9" w:rsidRDefault="00037C44" w:rsidP="001C69D2">
            <w:pPr>
              <w:ind w:left="238" w:right="22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организации различных видов деятельности (игровой, коммуникативной, познавательн</w:t>
            </w:r>
            <w:proofErr w:type="gramStart"/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исследовательской, продуктивной, музыкально-художественной).</w:t>
            </w:r>
          </w:p>
          <w:p w:rsidR="00037C44" w:rsidRPr="00976861" w:rsidRDefault="00037C44" w:rsidP="001C69D2">
            <w:pPr>
              <w:spacing w:line="242" w:lineRule="auto"/>
              <w:ind w:right="3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-социально – коммуникативное;</w:t>
            </w:r>
          </w:p>
          <w:p w:rsidR="00037C44" w:rsidRPr="00E362C9" w:rsidRDefault="00037C44" w:rsidP="001C69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037C44" w:rsidRPr="00E362C9" w:rsidRDefault="00037C44" w:rsidP="001C69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</w:t>
            </w:r>
            <w:proofErr w:type="gramStart"/>
            <w:r w:rsidRPr="00E3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E3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эстетическое;</w:t>
            </w:r>
          </w:p>
          <w:p w:rsidR="00037C44" w:rsidRPr="00B7504F" w:rsidRDefault="00037C44" w:rsidP="001C69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5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037C44" w:rsidRPr="00E362C9" w:rsidTr="001C69D2">
        <w:trPr>
          <w:trHeight w:val="343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83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9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777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     20-25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92" w:right="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C44" w:rsidRPr="00E362C9" w:rsidTr="001C69D2">
        <w:trPr>
          <w:trHeight w:val="547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037C44" w:rsidRPr="00E362C9" w:rsidRDefault="00037C44" w:rsidP="001C69D2">
            <w:pPr>
              <w:spacing w:before="1" w:line="266" w:lineRule="exact"/>
              <w:ind w:left="100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83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9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412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Default="00037C44" w:rsidP="001C69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5944">
              <w:rPr>
                <w:rFonts w:ascii="Times New Roman" w:eastAsia="Times New Roman" w:hAnsi="Times New Roman" w:cs="Times New Roman"/>
                <w:sz w:val="24"/>
                <w:lang w:val="ru-RU"/>
              </w:rPr>
              <w:t>2 раза в неделю</w:t>
            </w:r>
          </w:p>
          <w:p w:rsidR="00037C44" w:rsidRDefault="00037C44" w:rsidP="001C69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 занятие                          – развитие речи</w:t>
            </w:r>
          </w:p>
          <w:p w:rsidR="00037C44" w:rsidRPr="00F4453B" w:rsidRDefault="00037C44" w:rsidP="001C69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 занятие                            – обучение грамоте</w:t>
            </w:r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037C44" w:rsidRPr="00F4453B" w:rsidRDefault="00037C44" w:rsidP="001C69D2">
            <w:pPr>
              <w:spacing w:line="268" w:lineRule="exact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</w:t>
            </w:r>
            <w:r w:rsidRPr="00F445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раза в неделю</w:t>
            </w:r>
          </w:p>
          <w:p w:rsidR="00037C44" w:rsidRDefault="00037C44" w:rsidP="001C69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 занятия                          – развитие речи</w:t>
            </w:r>
          </w:p>
          <w:p w:rsidR="00037C44" w:rsidRPr="00F4453B" w:rsidRDefault="00037C44" w:rsidP="001C69D2">
            <w:pPr>
              <w:spacing w:line="268" w:lineRule="exact"/>
              <w:ind w:left="100"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 занятие                          – обучение грамоте</w:t>
            </w:r>
          </w:p>
        </w:tc>
        <w:tc>
          <w:tcPr>
            <w:tcW w:w="2470" w:type="dxa"/>
          </w:tcPr>
          <w:p w:rsidR="00037C44" w:rsidRPr="00F4453B" w:rsidRDefault="00037C44" w:rsidP="001C69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37C44" w:rsidRPr="00E362C9" w:rsidTr="001C69D2">
        <w:trPr>
          <w:trHeight w:val="345"/>
        </w:trPr>
        <w:tc>
          <w:tcPr>
            <w:tcW w:w="12899" w:type="dxa"/>
            <w:gridSpan w:val="12"/>
            <w:tcBorders>
              <w:left w:val="single" w:sz="4" w:space="0" w:color="auto"/>
            </w:tcBorders>
          </w:tcPr>
          <w:p w:rsidR="00037C44" w:rsidRPr="00976861" w:rsidRDefault="00037C44" w:rsidP="001C69D2">
            <w:pPr>
              <w:spacing w:line="268" w:lineRule="exact"/>
              <w:ind w:right="12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                                                                       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Худ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ожественно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развит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ие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C44" w:rsidRPr="00E362C9" w:rsidTr="001C69D2">
        <w:trPr>
          <w:trHeight w:val="1299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7" w:lineRule="exact"/>
              <w:ind w:left="105" w:right="8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Рисование</w:t>
            </w:r>
            <w:proofErr w:type="spellEnd"/>
          </w:p>
          <w:p w:rsidR="00037C44" w:rsidRPr="00E362C9" w:rsidRDefault="00037C44" w:rsidP="001C69D2">
            <w:pPr>
              <w:spacing w:line="275" w:lineRule="exact"/>
              <w:ind w:left="105" w:right="8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Лепка</w:t>
            </w:r>
            <w:proofErr w:type="spellEnd"/>
          </w:p>
          <w:p w:rsidR="00037C44" w:rsidRPr="00E362C9" w:rsidRDefault="00037C44" w:rsidP="001C69D2">
            <w:pPr>
              <w:spacing w:before="2"/>
              <w:ind w:left="104" w:right="8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Аппликация</w:t>
            </w:r>
            <w:proofErr w:type="spellEnd"/>
          </w:p>
        </w:tc>
        <w:tc>
          <w:tcPr>
            <w:tcW w:w="9785" w:type="dxa"/>
            <w:gridSpan w:val="11"/>
          </w:tcPr>
          <w:p w:rsidR="00037C44" w:rsidRPr="00976861" w:rsidRDefault="00037C44" w:rsidP="001C69D2">
            <w:pPr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организации различных видов деятельности (игровой, коммуникативной, трудовой, познавательн</w:t>
            </w:r>
            <w:proofErr w:type="gramStart"/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исследовательской, продуктивной, музыкально-художественной) и само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стоятельной деятельности детей.</w:t>
            </w:r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-социально – коммуникативное;</w:t>
            </w:r>
          </w:p>
          <w:p w:rsidR="00037C44" w:rsidRPr="00E362C9" w:rsidRDefault="00037C44" w:rsidP="001C69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</w:t>
            </w:r>
          </w:p>
          <w:p w:rsidR="00037C44" w:rsidRPr="00E362C9" w:rsidRDefault="00037C44" w:rsidP="001C69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037C44" w:rsidRPr="00E362C9" w:rsidRDefault="00037C44" w:rsidP="001C69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037C44" w:rsidRPr="00E362C9" w:rsidTr="001C69D2">
        <w:trPr>
          <w:trHeight w:val="909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before="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037C44" w:rsidRPr="00E362C9" w:rsidRDefault="00037C44" w:rsidP="001C69D2">
            <w:pPr>
              <w:ind w:left="101" w:right="8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Рисование</w:t>
            </w:r>
            <w:proofErr w:type="spellEnd"/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42" w:lineRule="auto"/>
              <w:ind w:right="287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037C44">
            <w:pPr>
              <w:spacing w:line="242" w:lineRule="auto"/>
              <w:ind w:left="302" w:right="2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  <w:p w:rsidR="00037C44" w:rsidRPr="00E362C9" w:rsidRDefault="00037C44" w:rsidP="00037C44">
            <w:pPr>
              <w:spacing w:line="242" w:lineRule="auto"/>
              <w:ind w:left="302" w:right="2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037C44">
            <w:pPr>
              <w:spacing w:line="242" w:lineRule="auto"/>
              <w:ind w:left="787" w:right="389" w:hanging="3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</w:p>
          <w:p w:rsidR="00037C44" w:rsidRPr="00E362C9" w:rsidRDefault="00037C44" w:rsidP="00037C44">
            <w:pPr>
              <w:spacing w:line="242" w:lineRule="auto"/>
              <w:ind w:left="787" w:right="389" w:hanging="3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  <w:p w:rsidR="00037C44" w:rsidRPr="00E362C9" w:rsidRDefault="00037C44" w:rsidP="00037C44">
            <w:pPr>
              <w:spacing w:line="242" w:lineRule="auto"/>
              <w:ind w:left="787" w:right="389" w:hanging="3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037C44">
            <w:pPr>
              <w:spacing w:line="242" w:lineRule="auto"/>
              <w:ind w:left="752" w:right="388" w:hanging="2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</w:p>
          <w:p w:rsidR="00037C44" w:rsidRPr="00E362C9" w:rsidRDefault="00037C44" w:rsidP="00037C44">
            <w:pPr>
              <w:spacing w:line="242" w:lineRule="auto"/>
              <w:ind w:left="752" w:right="388" w:hanging="2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  <w:p w:rsidR="00037C44" w:rsidRPr="00E362C9" w:rsidRDefault="00037C44" w:rsidP="00037C44">
            <w:pPr>
              <w:spacing w:line="242" w:lineRule="auto"/>
              <w:ind w:left="752" w:right="388" w:hanging="2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20-25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037C44" w:rsidRPr="00E362C9" w:rsidRDefault="00FD3B48" w:rsidP="00037C44">
            <w:pPr>
              <w:spacing w:line="242" w:lineRule="auto"/>
              <w:ind w:left="784" w:right="247" w:hanging="4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37C44" w:rsidRPr="00E362C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37C44" w:rsidRPr="00E362C9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="00037C44" w:rsidRPr="00E362C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037C44" w:rsidRPr="00E362C9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:rsidR="00037C44" w:rsidRPr="00E362C9" w:rsidRDefault="00037C44" w:rsidP="00037C44">
            <w:pPr>
              <w:spacing w:line="242" w:lineRule="auto"/>
              <w:ind w:left="784" w:right="247" w:hanging="4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  <w:p w:rsidR="00037C44" w:rsidRPr="00E362C9" w:rsidRDefault="00037C44" w:rsidP="00037C44">
            <w:pPr>
              <w:spacing w:line="242" w:lineRule="auto"/>
              <w:ind w:left="784" w:right="247" w:hanging="4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804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105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Лепка</w:t>
            </w:r>
            <w:proofErr w:type="spellEnd"/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37" w:lineRule="auto"/>
              <w:ind w:left="691" w:right="114" w:hanging="5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37" w:lineRule="auto"/>
              <w:ind w:left="691" w:right="114" w:hanging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раз в две </w:t>
            </w:r>
          </w:p>
          <w:p w:rsidR="00037C44" w:rsidRDefault="00037C44" w:rsidP="001C69D2">
            <w:pPr>
              <w:spacing w:line="237" w:lineRule="auto"/>
              <w:ind w:left="691" w:right="114" w:hanging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недели </w:t>
            </w:r>
          </w:p>
          <w:p w:rsidR="00037C44" w:rsidRPr="00E362C9" w:rsidRDefault="00037C44" w:rsidP="001C69D2">
            <w:pPr>
              <w:spacing w:line="237" w:lineRule="auto"/>
              <w:ind w:left="691" w:right="114" w:hanging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15 мин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37" w:lineRule="auto"/>
              <w:ind w:left="787" w:right="216" w:hanging="5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раз в две </w:t>
            </w:r>
          </w:p>
          <w:p w:rsidR="00037C44" w:rsidRDefault="00037C44" w:rsidP="001C69D2">
            <w:pPr>
              <w:spacing w:line="237" w:lineRule="auto"/>
              <w:ind w:left="787" w:right="216" w:hanging="5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недели </w:t>
            </w:r>
          </w:p>
          <w:p w:rsidR="00037C44" w:rsidRPr="00E362C9" w:rsidRDefault="00037C44" w:rsidP="001C69D2">
            <w:pPr>
              <w:spacing w:line="237" w:lineRule="auto"/>
              <w:ind w:left="787" w:right="216" w:hanging="5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20 мин</w:t>
            </w:r>
          </w:p>
        </w:tc>
        <w:tc>
          <w:tcPr>
            <w:tcW w:w="2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37" w:lineRule="auto"/>
              <w:ind w:left="752" w:right="266" w:hanging="4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1 раз в две</w:t>
            </w:r>
          </w:p>
          <w:p w:rsidR="00037C44" w:rsidRPr="00E362C9" w:rsidRDefault="00037C44" w:rsidP="001C69D2">
            <w:pPr>
              <w:spacing w:line="237" w:lineRule="auto"/>
              <w:ind w:left="752" w:right="266" w:hanging="4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недели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</w:t>
            </w: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20-25 мин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37" w:lineRule="auto"/>
              <w:ind w:left="784" w:right="127" w:hanging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раз в две </w:t>
            </w:r>
          </w:p>
          <w:p w:rsidR="00037C44" w:rsidRDefault="00037C44" w:rsidP="001C69D2">
            <w:pPr>
              <w:spacing w:line="237" w:lineRule="auto"/>
              <w:ind w:left="784" w:right="127" w:hanging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недели </w:t>
            </w:r>
          </w:p>
          <w:p w:rsidR="00037C44" w:rsidRPr="00E362C9" w:rsidRDefault="00037C44" w:rsidP="001C69D2">
            <w:pPr>
              <w:spacing w:line="237" w:lineRule="auto"/>
              <w:ind w:left="784" w:right="127" w:hanging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30 мин</w:t>
            </w:r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37C44" w:rsidRPr="00E362C9" w:rsidTr="001C69D2">
        <w:trPr>
          <w:trHeight w:val="831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100" w:right="8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Аппликация</w:t>
            </w:r>
            <w:proofErr w:type="spellEnd"/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before="2" w:line="261" w:lineRule="exact"/>
              <w:ind w:left="102"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106" w:right="1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1 раз в две недели 15 мин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197" w:right="2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раз в две </w:t>
            </w:r>
          </w:p>
          <w:p w:rsidR="00037C44" w:rsidRPr="00E362C9" w:rsidRDefault="00037C44" w:rsidP="001C69D2">
            <w:pPr>
              <w:spacing w:line="268" w:lineRule="exact"/>
              <w:ind w:left="197" w:right="2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недели</w:t>
            </w:r>
          </w:p>
          <w:p w:rsidR="00037C44" w:rsidRPr="00E362C9" w:rsidRDefault="00037C44" w:rsidP="001C69D2">
            <w:pPr>
              <w:spacing w:before="2" w:line="261" w:lineRule="exact"/>
              <w:ind w:left="197" w:right="2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20 мин</w:t>
            </w:r>
          </w:p>
        </w:tc>
        <w:tc>
          <w:tcPr>
            <w:tcW w:w="2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19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1 раз в две недели</w:t>
            </w:r>
          </w:p>
          <w:p w:rsidR="00037C44" w:rsidRPr="00E362C9" w:rsidRDefault="00037C44" w:rsidP="001C69D2">
            <w:pPr>
              <w:spacing w:before="2" w:line="261" w:lineRule="exact"/>
              <w:ind w:left="319" w:right="2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20-25 мин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198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1 раз в две недели</w:t>
            </w:r>
          </w:p>
          <w:p w:rsidR="00037C44" w:rsidRPr="00E362C9" w:rsidRDefault="00037C44" w:rsidP="001C69D2">
            <w:pPr>
              <w:spacing w:before="2" w:line="261" w:lineRule="exact"/>
              <w:ind w:left="195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30 мин</w:t>
            </w:r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37C44" w:rsidRPr="00E362C9" w:rsidTr="001C69D2">
        <w:trPr>
          <w:trHeight w:val="273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42" w:lineRule="auto"/>
              <w:ind w:right="47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Музыкальное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20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80" w:right="3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173" w:right="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spacing w:line="242" w:lineRule="auto"/>
              <w:ind w:right="3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-социально – коммуникативное;</w:t>
            </w:r>
          </w:p>
          <w:p w:rsidR="00037C44" w:rsidRPr="00E362C9" w:rsidRDefault="00037C44" w:rsidP="001C69D2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-речевое;</w:t>
            </w:r>
          </w:p>
          <w:p w:rsidR="00037C44" w:rsidRPr="00E362C9" w:rsidRDefault="00037C44" w:rsidP="001C69D2">
            <w:pPr>
              <w:spacing w:line="237" w:lineRule="auto"/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-познавательное;</w:t>
            </w:r>
          </w:p>
          <w:p w:rsidR="00037C44" w:rsidRPr="00E362C9" w:rsidRDefault="00037C44" w:rsidP="001C69D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-физическое;</w:t>
            </w:r>
          </w:p>
          <w:p w:rsidR="00037C44" w:rsidRPr="00E362C9" w:rsidRDefault="00037C44" w:rsidP="001C69D2">
            <w:pPr>
              <w:spacing w:line="278" w:lineRule="exact"/>
              <w:ind w:right="151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художественно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эстетическое</w:t>
            </w:r>
            <w:proofErr w:type="spellEnd"/>
          </w:p>
        </w:tc>
      </w:tr>
      <w:tr w:rsidR="00037C44" w:rsidRPr="00E362C9" w:rsidTr="001C69D2">
        <w:trPr>
          <w:trHeight w:val="418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104" w:right="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715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865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762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2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343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  20-25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125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  30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377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73" w:lineRule="exact"/>
              <w:ind w:left="100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Общее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73" w:lineRule="exact"/>
              <w:ind w:right="9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73" w:lineRule="exact"/>
              <w:ind w:right="9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FD3B48" w:rsidRDefault="00037C44" w:rsidP="001C69D2">
            <w:pPr>
              <w:spacing w:line="273" w:lineRule="exact"/>
              <w:ind w:left="197" w:right="19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FD3B4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</w:p>
        </w:tc>
        <w:tc>
          <w:tcPr>
            <w:tcW w:w="2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7C44" w:rsidRPr="00FD3B48" w:rsidRDefault="00037C44" w:rsidP="001C69D2">
            <w:pPr>
              <w:spacing w:line="273" w:lineRule="exact"/>
              <w:ind w:left="380" w:right="34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FD3B4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73" w:lineRule="exact"/>
              <w:ind w:left="173" w:right="12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1106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37" w:lineRule="auto"/>
              <w:ind w:left="182" w:right="165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Максимально допустимый объем</w:t>
            </w:r>
          </w:p>
          <w:p w:rsidR="00037C44" w:rsidRPr="00E362C9" w:rsidRDefault="00037C44" w:rsidP="001C69D2">
            <w:pPr>
              <w:spacing w:line="237" w:lineRule="auto"/>
              <w:ind w:left="182" w:right="165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недельной образовательной нагрузки</w:t>
            </w: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10/360 (в </w:t>
            </w:r>
            <w:proofErr w:type="spellStart"/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>год</w:t>
            </w:r>
            <w:proofErr w:type="spellEnd"/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</w:p>
          <w:p w:rsidR="00037C44" w:rsidRPr="00E362C9" w:rsidRDefault="00037C44" w:rsidP="001C69D2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(1 </w:t>
            </w:r>
            <w:proofErr w:type="spellStart"/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>час</w:t>
            </w:r>
            <w:proofErr w:type="spellEnd"/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40 </w:t>
            </w:r>
            <w:proofErr w:type="spellStart"/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>минут</w:t>
            </w:r>
            <w:proofErr w:type="spellEnd"/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</w:pPr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 xml:space="preserve">10/360 (в </w:t>
            </w:r>
            <w:proofErr w:type="spellStart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год</w:t>
            </w:r>
            <w:proofErr w:type="spellEnd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)</w:t>
            </w:r>
          </w:p>
          <w:p w:rsidR="00037C44" w:rsidRPr="00E362C9" w:rsidRDefault="00037C44" w:rsidP="001C69D2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 xml:space="preserve">(2 </w:t>
            </w:r>
            <w:proofErr w:type="spellStart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часа</w:t>
            </w:r>
            <w:proofErr w:type="spellEnd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 xml:space="preserve"> 30 </w:t>
            </w:r>
            <w:proofErr w:type="spellStart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минут</w:t>
            </w:r>
            <w:proofErr w:type="spellEnd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)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10/360(в </w:t>
            </w:r>
            <w:proofErr w:type="spellStart"/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>год</w:t>
            </w:r>
            <w:proofErr w:type="spellEnd"/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</w:p>
          <w:p w:rsidR="00037C44" w:rsidRPr="00E362C9" w:rsidRDefault="00037C44" w:rsidP="001C69D2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(3 </w:t>
            </w:r>
            <w:proofErr w:type="spellStart"/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>часа</w:t>
            </w:r>
            <w:proofErr w:type="spellEnd"/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20 </w:t>
            </w:r>
            <w:proofErr w:type="spellStart"/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>минут</w:t>
            </w:r>
            <w:proofErr w:type="spellEnd"/>
            <w:r w:rsidRPr="00E362C9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2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</w:pPr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 xml:space="preserve">12/432 (в </w:t>
            </w:r>
            <w:proofErr w:type="spellStart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год</w:t>
            </w:r>
            <w:proofErr w:type="spellEnd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)</w:t>
            </w:r>
          </w:p>
          <w:p w:rsidR="00037C44" w:rsidRPr="00E362C9" w:rsidRDefault="00037C44" w:rsidP="001C69D2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</w:pPr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 xml:space="preserve">(5 </w:t>
            </w:r>
            <w:proofErr w:type="spellStart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часов</w:t>
            </w:r>
            <w:proofErr w:type="spellEnd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 xml:space="preserve">)   </w:t>
            </w:r>
          </w:p>
          <w:p w:rsidR="00037C44" w:rsidRPr="00E362C9" w:rsidRDefault="00037C44" w:rsidP="001C69D2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13/468</w:t>
            </w:r>
          </w:p>
          <w:p w:rsidR="00037C44" w:rsidRPr="00E362C9" w:rsidRDefault="00037C44" w:rsidP="001C69D2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(6 часов 30 минут </w:t>
            </w:r>
            <w:proofErr w:type="gramStart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при</w:t>
            </w:r>
            <w:proofErr w:type="gramEnd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допустимых</w:t>
            </w:r>
            <w:proofErr w:type="gramEnd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СанПин</w:t>
            </w:r>
            <w:proofErr w:type="spellEnd"/>
            <w:r w:rsidRPr="00E362C9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7 часов 30 минут) 2 ООД на усмотрение образовательной организации</w:t>
            </w:r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37C44" w:rsidRPr="00E362C9" w:rsidTr="001C69D2">
        <w:trPr>
          <w:trHeight w:val="331"/>
        </w:trPr>
        <w:tc>
          <w:tcPr>
            <w:tcW w:w="15369" w:type="dxa"/>
            <w:gridSpan w:val="13"/>
            <w:tcBorders>
              <w:left w:val="single" w:sz="4" w:space="0" w:color="auto"/>
            </w:tcBorders>
          </w:tcPr>
          <w:p w:rsidR="00037C44" w:rsidRPr="00976861" w:rsidRDefault="00037C44" w:rsidP="001C69D2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                                 </w:t>
            </w: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 взрослого с детьми в различных видах деятельности</w:t>
            </w:r>
          </w:p>
        </w:tc>
      </w:tr>
      <w:tr w:rsidR="00037C44" w:rsidRPr="00E362C9" w:rsidTr="001C69D2">
        <w:trPr>
          <w:trHeight w:val="846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Ситуативные</w:t>
            </w:r>
            <w:r w:rsidRPr="00E362C9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беседы</w:t>
            </w:r>
          </w:p>
          <w:p w:rsidR="00037C44" w:rsidRPr="00E362C9" w:rsidRDefault="00037C44" w:rsidP="001C69D2">
            <w:pPr>
              <w:spacing w:before="7" w:line="274" w:lineRule="exact"/>
              <w:ind w:right="12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 проведении режимных</w:t>
            </w:r>
            <w:r w:rsidRPr="00E362C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моментов</w:t>
            </w: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5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67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53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689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37" w:lineRule="auto"/>
              <w:ind w:right="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Знакомство с книжной культурой</w:t>
            </w:r>
            <w:r w:rsidRPr="00E362C9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>.</w:t>
            </w:r>
          </w:p>
          <w:p w:rsidR="00037C44" w:rsidRPr="00E362C9" w:rsidRDefault="00037C44" w:rsidP="001C69D2">
            <w:pPr>
              <w:spacing w:line="237" w:lineRule="auto"/>
              <w:ind w:right="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Чтение художественной литературы</w:t>
            </w: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5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67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53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1868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ind w:right="28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Приобщение к доступной трудовой деятельности.</w:t>
            </w:r>
          </w:p>
          <w:p w:rsidR="00037C44" w:rsidRPr="00E362C9" w:rsidRDefault="00037C44" w:rsidP="001C69D2">
            <w:pPr>
              <w:ind w:right="28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Дежурства (формирование позитивных установок к различным видам труда).</w:t>
            </w:r>
          </w:p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Трудовые поручения</w:t>
            </w:r>
          </w:p>
          <w:p w:rsidR="00037C44" w:rsidRPr="00E362C9" w:rsidRDefault="00037C44" w:rsidP="001C69D2">
            <w:pPr>
              <w:spacing w:line="274" w:lineRule="exact"/>
              <w:ind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(индивидуально и подгруппами)</w:t>
            </w: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67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53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1407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ind w:right="12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Развивающее общение на прогулке (особенности природы, свойства и отношения объектов окружающего мира).</w:t>
            </w: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жедневно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5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67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53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1054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ind w:right="17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Игровая деятельность, включая сюжетн</w:t>
            </w:r>
            <w:proofErr w:type="gramStart"/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о-</w:t>
            </w:r>
            <w:proofErr w:type="gramEnd"/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ролевую игру с правилами и</w:t>
            </w:r>
            <w:r w:rsidRPr="00E362C9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другие виды</w:t>
            </w:r>
            <w:r w:rsidRPr="00E362C9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игр</w:t>
            </w: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16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67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7"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1407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ind w:right="33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Познавательная и исследовательская деятельность Опыты, эксперименты, наблюдения (в том числе, экологической направленности)</w:t>
            </w: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66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16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67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7"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1407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ind w:left="115" w:righ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Ситуации общения воспитателя с детьми и накопления положительного социальн</w:t>
            </w:r>
            <w:proofErr w:type="gramStart"/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о-</w:t>
            </w:r>
            <w:proofErr w:type="gramEnd"/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эмоционального опыта</w:t>
            </w: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16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67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7"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1407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ind w:left="115" w:right="9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Конструктивно-модельная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16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67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7"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244"/>
        </w:trPr>
        <w:tc>
          <w:tcPr>
            <w:tcW w:w="15369" w:type="dxa"/>
            <w:gridSpan w:val="13"/>
            <w:tcBorders>
              <w:left w:val="single" w:sz="4" w:space="0" w:color="auto"/>
            </w:tcBorders>
          </w:tcPr>
          <w:p w:rsidR="00037C44" w:rsidRPr="00976861" w:rsidRDefault="00037C44" w:rsidP="001C69D2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                                                                          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Реализация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самостоятельной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детей</w:t>
            </w:r>
            <w:proofErr w:type="spellEnd"/>
          </w:p>
        </w:tc>
      </w:tr>
      <w:tr w:rsidR="00037C44" w:rsidRPr="00E362C9" w:rsidTr="001C69D2">
        <w:trPr>
          <w:trHeight w:val="415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8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игра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группе</w:t>
            </w:r>
            <w:proofErr w:type="spellEnd"/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16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67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7"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1124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ind w:right="28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Самостоятельная игра на участке детского сада</w:t>
            </w: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16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67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7"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1124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ind w:right="28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Самостоятельная деятельность детей в центрах (уголках) развития </w:t>
            </w: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16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67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7"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470" w:type="dxa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419"/>
        </w:trPr>
        <w:tc>
          <w:tcPr>
            <w:tcW w:w="15369" w:type="dxa"/>
            <w:gridSpan w:val="13"/>
            <w:tcBorders>
              <w:left w:val="single" w:sz="4" w:space="0" w:color="auto"/>
            </w:tcBorders>
          </w:tcPr>
          <w:p w:rsidR="00037C44" w:rsidRPr="00976861" w:rsidRDefault="00037C44" w:rsidP="001C69D2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                                                                                 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Оздоровительная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</w:p>
        </w:tc>
      </w:tr>
      <w:tr w:rsidR="00037C44" w:rsidRPr="00E362C9" w:rsidTr="001C69D2">
        <w:trPr>
          <w:trHeight w:val="411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37" w:lineRule="auto"/>
              <w:ind w:right="59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Утренняя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гимнастика</w:t>
            </w:r>
            <w:proofErr w:type="spellEnd"/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5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67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53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598" w:type="dxa"/>
            <w:gridSpan w:val="2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845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37" w:lineRule="auto"/>
              <w:ind w:right="44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Комплексы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закаливающих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процедур</w:t>
            </w:r>
            <w:proofErr w:type="spellEnd"/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5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67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53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598" w:type="dxa"/>
            <w:gridSpan w:val="2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559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42" w:lineRule="auto"/>
              <w:ind w:right="41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Гигиенические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процедуры</w:t>
            </w:r>
            <w:proofErr w:type="spellEnd"/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259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5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left="367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268" w:lineRule="exact"/>
              <w:ind w:right="53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598" w:type="dxa"/>
            <w:gridSpan w:val="2"/>
          </w:tcPr>
          <w:p w:rsidR="00037C44" w:rsidRPr="00E362C9" w:rsidRDefault="00037C44" w:rsidP="001C6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RPr="00E362C9" w:rsidTr="001C69D2">
        <w:trPr>
          <w:trHeight w:val="415"/>
        </w:trPr>
        <w:tc>
          <w:tcPr>
            <w:tcW w:w="15369" w:type="dxa"/>
            <w:gridSpan w:val="13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before="90" w:after="6"/>
              <w:ind w:left="48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</w:t>
            </w: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Часть, формируемая участниками образовательного процесса реализация бесплатных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образовательных услуг </w:t>
            </w:r>
          </w:p>
        </w:tc>
      </w:tr>
      <w:tr w:rsidR="00037C44" w:rsidRPr="00E362C9" w:rsidTr="001C69D2">
        <w:trPr>
          <w:trHeight w:val="416"/>
        </w:trPr>
        <w:tc>
          <w:tcPr>
            <w:tcW w:w="3114" w:type="dxa"/>
            <w:vMerge w:val="restart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0" w:lineRule="atLeast"/>
              <w:ind w:right="25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37C44" w:rsidRPr="00E362C9" w:rsidRDefault="00037C44" w:rsidP="001C69D2">
            <w:pPr>
              <w:spacing w:line="0" w:lineRule="atLeast"/>
              <w:ind w:right="25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Область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37C44" w:rsidRPr="00E362C9" w:rsidRDefault="00037C44" w:rsidP="001C69D2">
            <w:pPr>
              <w:spacing w:line="0" w:lineRule="atLeast"/>
              <w:ind w:right="25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кружка</w:t>
            </w:r>
            <w:proofErr w:type="spellEnd"/>
          </w:p>
        </w:tc>
        <w:tc>
          <w:tcPr>
            <w:tcW w:w="9657" w:type="dxa"/>
            <w:gridSpan w:val="10"/>
            <w:tcBorders>
              <w:bottom w:val="single" w:sz="4" w:space="0" w:color="auto"/>
            </w:tcBorders>
          </w:tcPr>
          <w:p w:rsidR="00037C44" w:rsidRPr="00E362C9" w:rsidRDefault="00037C44" w:rsidP="001C69D2">
            <w:pPr>
              <w:spacing w:line="0" w:lineRule="atLeast"/>
              <w:ind w:right="384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Периодичность</w:t>
            </w:r>
            <w:proofErr w:type="spellEnd"/>
          </w:p>
        </w:tc>
        <w:tc>
          <w:tcPr>
            <w:tcW w:w="2598" w:type="dxa"/>
            <w:gridSpan w:val="2"/>
            <w:vMerge w:val="restart"/>
          </w:tcPr>
          <w:p w:rsidR="00037C44" w:rsidRPr="00E362C9" w:rsidRDefault="00037C44" w:rsidP="001C69D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Интеграция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образовательных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областей</w:t>
            </w:r>
            <w:proofErr w:type="spellEnd"/>
          </w:p>
        </w:tc>
      </w:tr>
      <w:tr w:rsidR="00037C44" w:rsidRPr="00E362C9" w:rsidTr="001C69D2">
        <w:trPr>
          <w:trHeight w:val="972"/>
        </w:trPr>
        <w:tc>
          <w:tcPr>
            <w:tcW w:w="3114" w:type="dxa"/>
            <w:vMerge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0" w:lineRule="atLeast"/>
              <w:ind w:left="115" w:right="9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0" w:lineRule="atLeast"/>
              <w:ind w:left="273" w:right="266" w:hanging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Младшая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proofErr w:type="spellEnd"/>
          </w:p>
          <w:p w:rsidR="00037C44" w:rsidRPr="00E362C9" w:rsidRDefault="00037C44" w:rsidP="001C69D2">
            <w:pPr>
              <w:spacing w:line="0" w:lineRule="atLeast"/>
              <w:ind w:left="259" w:right="25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(3-4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года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right w:val="single" w:sz="4" w:space="0" w:color="auto"/>
            </w:tcBorders>
          </w:tcPr>
          <w:p w:rsidR="00037C44" w:rsidRPr="0016199A" w:rsidRDefault="00037C44" w:rsidP="001C69D2">
            <w:pPr>
              <w:spacing w:line="0" w:lineRule="atLeast"/>
              <w:ind w:left="163" w:right="16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Средняя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«А»</w:t>
            </w:r>
          </w:p>
          <w:p w:rsidR="00037C44" w:rsidRPr="00E362C9" w:rsidRDefault="00037C44" w:rsidP="001C69D2">
            <w:pPr>
              <w:spacing w:line="0" w:lineRule="atLeast"/>
              <w:ind w:left="273" w:right="266" w:hanging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(4-5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лет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C44" w:rsidRPr="0016199A" w:rsidRDefault="00037C44" w:rsidP="001C69D2">
            <w:pPr>
              <w:spacing w:line="0" w:lineRule="atLeast"/>
              <w:ind w:left="163" w:right="16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Средняя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«Б»</w:t>
            </w:r>
          </w:p>
          <w:p w:rsidR="00037C44" w:rsidRPr="00E362C9" w:rsidRDefault="00037C44" w:rsidP="001C69D2">
            <w:pPr>
              <w:spacing w:line="0" w:lineRule="atLeast"/>
              <w:ind w:left="163" w:right="1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(4-5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лет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C44" w:rsidRPr="008262EB" w:rsidRDefault="00037C44" w:rsidP="001C69D2">
            <w:pPr>
              <w:spacing w:line="0" w:lineRule="atLeast"/>
              <w:ind w:left="1117" w:right="241" w:hanging="8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262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Старш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ие</w:t>
            </w:r>
          </w:p>
          <w:p w:rsidR="00037C44" w:rsidRPr="008262EB" w:rsidRDefault="00037C44" w:rsidP="00037C44">
            <w:pPr>
              <w:spacing w:line="0" w:lineRule="atLeast"/>
              <w:ind w:left="424" w:right="241" w:hanging="16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«А»,  «Б»</w:t>
            </w:r>
            <w:r w:rsidRPr="008262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</w:t>
            </w:r>
            <w:r w:rsidRPr="008262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ппы </w:t>
            </w:r>
          </w:p>
          <w:p w:rsidR="00037C44" w:rsidRPr="008262EB" w:rsidRDefault="00037C44" w:rsidP="001C69D2">
            <w:pPr>
              <w:spacing w:line="0" w:lineRule="atLeast"/>
              <w:ind w:left="1117" w:right="241" w:hanging="8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262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( 5-6 лет)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37C44" w:rsidRPr="00621B1B" w:rsidRDefault="00621B1B" w:rsidP="001C69D2">
            <w:pPr>
              <w:spacing w:line="0" w:lineRule="atLeast"/>
              <w:ind w:left="138" w:right="113" w:firstLine="5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21B1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Подготовительная </w:t>
            </w:r>
          </w:p>
          <w:p w:rsidR="00037C44" w:rsidRPr="00E362C9" w:rsidRDefault="00037C44" w:rsidP="001C69D2">
            <w:pPr>
              <w:spacing w:line="0" w:lineRule="atLeast"/>
              <w:ind w:left="138" w:right="113" w:firstLine="5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(5</w:t>
            </w: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-7 лет)</w:t>
            </w:r>
          </w:p>
        </w:tc>
        <w:tc>
          <w:tcPr>
            <w:tcW w:w="2598" w:type="dxa"/>
            <w:gridSpan w:val="2"/>
            <w:vMerge/>
          </w:tcPr>
          <w:p w:rsidR="00037C44" w:rsidRPr="00E362C9" w:rsidRDefault="00037C44" w:rsidP="001C69D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37C44" w:rsidRPr="00E362C9" w:rsidTr="001C69D2">
        <w:trPr>
          <w:trHeight w:val="1407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0" w:lineRule="atLeast"/>
              <w:ind w:right="3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Художественно-эстетическое развитие</w:t>
            </w:r>
          </w:p>
          <w:p w:rsidR="00037C44" w:rsidRPr="00E362C9" w:rsidRDefault="00037C44" w:rsidP="001C69D2">
            <w:pPr>
              <w:spacing w:line="0" w:lineRule="atLeast"/>
              <w:ind w:right="3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(согласно плану воспитателя)</w:t>
            </w:r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</w:tcPr>
          <w:p w:rsidR="00037C44" w:rsidRPr="00985E46" w:rsidRDefault="00037C44" w:rsidP="001C69D2">
            <w:pPr>
              <w:spacing w:line="0" w:lineRule="atLeas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Умелые ладошки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037C44" w:rsidRPr="008262EB" w:rsidRDefault="00037C44" w:rsidP="001C69D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Кружок национального танца 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16199A" w:rsidRDefault="00037C44" w:rsidP="001C69D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Кружок национального танца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Default="00037C44" w:rsidP="001C69D2">
            <w:pPr>
              <w:spacing w:line="0" w:lineRule="atLeas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Театральный кружок</w:t>
            </w:r>
          </w:p>
          <w:p w:rsidR="00037C44" w:rsidRDefault="00037C44" w:rsidP="001C69D2">
            <w:pPr>
              <w:spacing w:line="0" w:lineRule="atLeas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37C44" w:rsidRDefault="00037C44" w:rsidP="001C69D2">
            <w:pPr>
              <w:spacing w:line="0" w:lineRule="atLeas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Кружок национального танца</w:t>
            </w:r>
          </w:p>
          <w:p w:rsidR="00037C44" w:rsidRPr="008262EB" w:rsidRDefault="00037C44" w:rsidP="001C69D2">
            <w:pPr>
              <w:spacing w:line="0" w:lineRule="atLeas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Очумелые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ручки</w:t>
            </w:r>
          </w:p>
        </w:tc>
        <w:tc>
          <w:tcPr>
            <w:tcW w:w="1855" w:type="dxa"/>
            <w:gridSpan w:val="3"/>
            <w:tcBorders>
              <w:left w:val="single" w:sz="4" w:space="0" w:color="auto"/>
            </w:tcBorders>
          </w:tcPr>
          <w:p w:rsidR="00037C44" w:rsidRDefault="00037C44" w:rsidP="001C69D2">
            <w:pPr>
              <w:spacing w:line="0" w:lineRule="atLeas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Театральный кружок</w:t>
            </w:r>
            <w:r w:rsidRPr="00BC404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037C44" w:rsidRPr="008262EB" w:rsidRDefault="00037C44" w:rsidP="001C69D2">
            <w:pPr>
              <w:spacing w:line="0" w:lineRule="atLeas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37C44" w:rsidRDefault="00037C44" w:rsidP="001C69D2">
            <w:pPr>
              <w:spacing w:line="0" w:lineRule="atLeas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Кружок национального танца</w:t>
            </w:r>
          </w:p>
          <w:p w:rsidR="00037C44" w:rsidRPr="008262EB" w:rsidRDefault="00037C44" w:rsidP="001C69D2">
            <w:pPr>
              <w:spacing w:line="0" w:lineRule="atLeas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Очумелые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ручки</w:t>
            </w:r>
          </w:p>
        </w:tc>
        <w:tc>
          <w:tcPr>
            <w:tcW w:w="2598" w:type="dxa"/>
            <w:gridSpan w:val="2"/>
          </w:tcPr>
          <w:p w:rsidR="00037C44" w:rsidRPr="00E362C9" w:rsidRDefault="00037C44" w:rsidP="001C69D2">
            <w:pPr>
              <w:spacing w:line="0" w:lineRule="atLeast"/>
              <w:ind w:righ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-социально коммуникативное;</w:t>
            </w:r>
          </w:p>
          <w:p w:rsidR="00037C44" w:rsidRPr="00E362C9" w:rsidRDefault="00037C44" w:rsidP="001C69D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-речевое;</w:t>
            </w:r>
          </w:p>
          <w:p w:rsidR="00037C44" w:rsidRPr="00E362C9" w:rsidRDefault="00037C44" w:rsidP="001C69D2">
            <w:pPr>
              <w:spacing w:line="0" w:lineRule="atLeast"/>
              <w:ind w:right="2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-познавательное;</w:t>
            </w:r>
          </w:p>
          <w:p w:rsidR="00037C44" w:rsidRPr="00E362C9" w:rsidRDefault="00037C44" w:rsidP="001C69D2">
            <w:pPr>
              <w:spacing w:line="0" w:lineRule="atLeast"/>
              <w:ind w:right="2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  <w:lang w:val="ru-RU"/>
              </w:rPr>
              <w:t>-физическое;</w:t>
            </w:r>
          </w:p>
          <w:p w:rsidR="00037C44" w:rsidRPr="00E362C9" w:rsidRDefault="00037C44" w:rsidP="001C69D2">
            <w:pPr>
              <w:spacing w:line="0" w:lineRule="atLeast"/>
              <w:ind w:right="239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художественно</w:t>
            </w:r>
            <w:proofErr w:type="spellEnd"/>
          </w:p>
          <w:p w:rsidR="00037C44" w:rsidRPr="00E362C9" w:rsidRDefault="00037C44" w:rsidP="001C69D2">
            <w:pPr>
              <w:spacing w:line="0" w:lineRule="atLeast"/>
              <w:ind w:right="239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sz w:val="24"/>
              </w:rPr>
              <w:t>эстетическое</w:t>
            </w:r>
            <w:proofErr w:type="spellEnd"/>
          </w:p>
        </w:tc>
      </w:tr>
      <w:tr w:rsidR="00037C44" w:rsidRPr="00E362C9" w:rsidTr="001C69D2">
        <w:trPr>
          <w:trHeight w:val="156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0" w:lineRule="atLeast"/>
              <w:ind w:left="358" w:right="3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</w:tcPr>
          <w:p w:rsidR="00037C44" w:rsidRPr="00985E46" w:rsidRDefault="00037C44" w:rsidP="001C69D2">
            <w:pPr>
              <w:spacing w:line="0" w:lineRule="atLeas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15 минут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0" w:lineRule="atLeast"/>
              <w:ind w:left="161" w:right="1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20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минут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0" w:lineRule="atLeast"/>
              <w:ind w:left="161" w:right="1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20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минут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0" w:lineRule="atLeast"/>
              <w:ind w:right="79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25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минут</w:t>
            </w:r>
            <w:proofErr w:type="spellEnd"/>
          </w:p>
        </w:tc>
        <w:tc>
          <w:tcPr>
            <w:tcW w:w="1855" w:type="dxa"/>
            <w:gridSpan w:val="3"/>
            <w:tcBorders>
              <w:left w:val="single" w:sz="4" w:space="0" w:color="auto"/>
            </w:tcBorders>
          </w:tcPr>
          <w:p w:rsidR="00037C44" w:rsidRPr="008262EB" w:rsidRDefault="00037C44" w:rsidP="001C69D2">
            <w:pPr>
              <w:spacing w:line="0" w:lineRule="atLeas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262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30 минут</w:t>
            </w:r>
          </w:p>
        </w:tc>
        <w:tc>
          <w:tcPr>
            <w:tcW w:w="2598" w:type="dxa"/>
            <w:gridSpan w:val="2"/>
          </w:tcPr>
          <w:p w:rsidR="00037C44" w:rsidRPr="00E362C9" w:rsidRDefault="00037C44" w:rsidP="001C69D2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037C44" w:rsidRPr="00E362C9" w:rsidTr="001C69D2">
        <w:trPr>
          <w:trHeight w:val="138"/>
        </w:trPr>
        <w:tc>
          <w:tcPr>
            <w:tcW w:w="3114" w:type="dxa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0" w:lineRule="atLeast"/>
              <w:ind w:left="360" w:right="3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</w:tcPr>
          <w:p w:rsidR="00037C44" w:rsidRPr="00985E46" w:rsidRDefault="00037C44" w:rsidP="001C69D2">
            <w:pPr>
              <w:spacing w:line="0" w:lineRule="atLeas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неделю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037C44" w:rsidRPr="00E362C9" w:rsidRDefault="00037C44" w:rsidP="001C69D2">
            <w:pPr>
              <w:spacing w:line="0" w:lineRule="atLeas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неделю</w:t>
            </w:r>
            <w:proofErr w:type="spellEnd"/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0" w:lineRule="atLeas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неделю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37C44" w:rsidRPr="00E362C9" w:rsidRDefault="00037C44" w:rsidP="001C69D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неделю</w:t>
            </w:r>
            <w:proofErr w:type="spellEnd"/>
          </w:p>
        </w:tc>
        <w:tc>
          <w:tcPr>
            <w:tcW w:w="1855" w:type="dxa"/>
            <w:gridSpan w:val="3"/>
            <w:tcBorders>
              <w:left w:val="single" w:sz="4" w:space="0" w:color="auto"/>
            </w:tcBorders>
          </w:tcPr>
          <w:p w:rsidR="00037C44" w:rsidRPr="00E362C9" w:rsidRDefault="00037C44" w:rsidP="001C69D2">
            <w:pPr>
              <w:spacing w:line="0" w:lineRule="atLeas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раз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 </w:t>
            </w:r>
            <w:proofErr w:type="spellStart"/>
            <w:r w:rsidRPr="00E362C9">
              <w:rPr>
                <w:rFonts w:ascii="Times New Roman" w:eastAsia="Times New Roman" w:hAnsi="Times New Roman" w:cs="Times New Roman"/>
                <w:b/>
                <w:sz w:val="24"/>
              </w:rPr>
              <w:t>неделю</w:t>
            </w:r>
            <w:proofErr w:type="spellEnd"/>
            <w:r w:rsidRPr="00E362C9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</w:p>
        </w:tc>
        <w:tc>
          <w:tcPr>
            <w:tcW w:w="2598" w:type="dxa"/>
            <w:gridSpan w:val="2"/>
          </w:tcPr>
          <w:p w:rsidR="00037C44" w:rsidRPr="00E362C9" w:rsidRDefault="00037C44" w:rsidP="001C69D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7C44" w:rsidTr="001C69D2">
        <w:trPr>
          <w:trHeight w:val="850"/>
        </w:trPr>
        <w:tc>
          <w:tcPr>
            <w:tcW w:w="3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C44" w:rsidRDefault="00037C44" w:rsidP="001C69D2">
            <w:pPr>
              <w:pStyle w:val="TableParagraph"/>
              <w:spacing w:line="0" w:lineRule="atLeast"/>
              <w:ind w:left="193" w:right="18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Общее количество</w:t>
            </w:r>
          </w:p>
          <w:p w:rsidR="00037C44" w:rsidRDefault="00037C44" w:rsidP="001C69D2">
            <w:pPr>
              <w:pStyle w:val="TableParagraph"/>
              <w:spacing w:line="0" w:lineRule="atLeast"/>
              <w:ind w:left="187" w:right="18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(в месяц) (в год)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7C44" w:rsidRPr="00985E46" w:rsidRDefault="00037C44" w:rsidP="001C69D2">
            <w:pPr>
              <w:pStyle w:val="TableParagraph"/>
              <w:spacing w:line="0" w:lineRule="atLeast"/>
              <w:ind w:right="158"/>
              <w:jc w:val="left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Pr="008C17DE">
              <w:rPr>
                <w:sz w:val="24"/>
                <w:lang w:val="ru-RU"/>
              </w:rPr>
              <w:t xml:space="preserve"> 4</w:t>
            </w:r>
            <w:r>
              <w:rPr>
                <w:sz w:val="24"/>
                <w:lang w:val="ru-RU"/>
              </w:rPr>
              <w:t xml:space="preserve"> занятия в месяц,</w:t>
            </w:r>
            <w:r>
              <w:rPr>
                <w:b/>
                <w:sz w:val="24"/>
                <w:lang w:val="ru-RU"/>
              </w:rPr>
              <w:t xml:space="preserve"> 36</w:t>
            </w:r>
            <w:r>
              <w:rPr>
                <w:sz w:val="24"/>
                <w:lang w:val="ru-RU"/>
              </w:rPr>
              <w:t xml:space="preserve">                   занятий в год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7C44" w:rsidRDefault="00037C44" w:rsidP="001C69D2">
            <w:pPr>
              <w:pStyle w:val="TableParagraph"/>
              <w:spacing w:line="0" w:lineRule="atLeast"/>
              <w:ind w:left="1" w:firstLine="2"/>
              <w:jc w:val="left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Pr="008C17DE">
              <w:rPr>
                <w:sz w:val="24"/>
                <w:lang w:val="ru-RU"/>
              </w:rPr>
              <w:t xml:space="preserve">4 </w:t>
            </w:r>
            <w:r>
              <w:rPr>
                <w:sz w:val="24"/>
                <w:lang w:val="ru-RU"/>
              </w:rPr>
              <w:t>занятия в месяц,</w:t>
            </w:r>
            <w:r>
              <w:rPr>
                <w:b/>
                <w:sz w:val="24"/>
                <w:lang w:val="ru-RU"/>
              </w:rPr>
              <w:t xml:space="preserve"> 36</w:t>
            </w:r>
            <w:r>
              <w:rPr>
                <w:sz w:val="24"/>
                <w:lang w:val="ru-RU"/>
              </w:rPr>
              <w:t xml:space="preserve"> занятий в год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7C44" w:rsidRDefault="00037C44" w:rsidP="001C69D2">
            <w:pPr>
              <w:pStyle w:val="TableParagraph"/>
              <w:spacing w:line="0" w:lineRule="atLeast"/>
              <w:ind w:left="1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занятия в    месяц,</w:t>
            </w:r>
            <w:r>
              <w:rPr>
                <w:b/>
                <w:sz w:val="24"/>
                <w:lang w:val="ru-RU"/>
              </w:rPr>
              <w:t xml:space="preserve"> 36     </w:t>
            </w:r>
            <w:r>
              <w:rPr>
                <w:sz w:val="24"/>
                <w:lang w:val="ru-RU"/>
              </w:rPr>
              <w:t xml:space="preserve"> занятий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7C44" w:rsidRDefault="00037C44" w:rsidP="001C69D2">
            <w:pPr>
              <w:pStyle w:val="TableParagraph"/>
              <w:spacing w:line="0" w:lineRule="atLeast"/>
              <w:ind w:left="10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 занятия в месяц, </w:t>
            </w:r>
            <w:r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 в год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C44" w:rsidRDefault="00037C44" w:rsidP="001C69D2">
            <w:pPr>
              <w:pStyle w:val="TableParagraph"/>
              <w:spacing w:line="0" w:lineRule="atLeas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 занятия в месяц, </w:t>
            </w:r>
            <w:r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 занятий в год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44" w:rsidRDefault="00037C44" w:rsidP="001C69D2">
            <w:pPr>
              <w:pStyle w:val="TableParagraph"/>
              <w:spacing w:line="0" w:lineRule="atLeast"/>
              <w:jc w:val="left"/>
              <w:rPr>
                <w:sz w:val="24"/>
                <w:lang w:val="ru-RU"/>
              </w:rPr>
            </w:pPr>
          </w:p>
        </w:tc>
      </w:tr>
      <w:tr w:rsidR="00037C44" w:rsidTr="001C69D2">
        <w:trPr>
          <w:trHeight w:val="1407"/>
        </w:trPr>
        <w:tc>
          <w:tcPr>
            <w:tcW w:w="3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C44" w:rsidRDefault="00037C44" w:rsidP="001C69D2">
            <w:pPr>
              <w:pStyle w:val="TableParagraph"/>
              <w:spacing w:line="0" w:lineRule="atLeast"/>
              <w:ind w:left="196" w:right="179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7C44" w:rsidRPr="00985E46" w:rsidRDefault="00037C44" w:rsidP="001C69D2">
            <w:pPr>
              <w:pStyle w:val="TableParagraph"/>
              <w:spacing w:line="0" w:lineRule="atLeast"/>
              <w:ind w:left="161" w:right="161"/>
              <w:rPr>
                <w:b/>
                <w:sz w:val="24"/>
                <w:lang w:val="ru-RU"/>
              </w:rPr>
            </w:pPr>
            <w:r w:rsidRPr="00985E46">
              <w:rPr>
                <w:b/>
                <w:sz w:val="24"/>
                <w:lang w:val="ru-RU"/>
              </w:rPr>
              <w:t>15 минут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7C44" w:rsidRDefault="00037C44" w:rsidP="001C69D2">
            <w:pPr>
              <w:pStyle w:val="TableParagraph"/>
              <w:spacing w:line="0" w:lineRule="atLeast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</w:t>
            </w: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7C44" w:rsidRDefault="00037C44" w:rsidP="001C69D2">
            <w:pPr>
              <w:pStyle w:val="TableParagraph"/>
              <w:spacing w:line="0" w:lineRule="atLeast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</w:t>
            </w: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7C44" w:rsidRDefault="002E7C66" w:rsidP="002E7C66">
            <w:pPr>
              <w:pStyle w:val="TableParagraph"/>
              <w:spacing w:line="0" w:lineRule="atLeast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 </w:t>
            </w:r>
            <w:r w:rsidR="00037C44">
              <w:rPr>
                <w:b/>
                <w:sz w:val="24"/>
              </w:rPr>
              <w:t>25</w:t>
            </w:r>
            <w:r w:rsidR="00037C4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037C44"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C44" w:rsidRDefault="00037C44" w:rsidP="001C69D2">
            <w:pPr>
              <w:pStyle w:val="TableParagraph"/>
              <w:spacing w:line="0" w:lineRule="atLeast"/>
              <w:ind w:left="257" w:right="248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44" w:rsidRDefault="00037C44" w:rsidP="001C69D2">
            <w:pPr>
              <w:pStyle w:val="TableParagraph"/>
              <w:spacing w:line="0" w:lineRule="atLeast"/>
              <w:jc w:val="left"/>
              <w:rPr>
                <w:sz w:val="24"/>
                <w:lang w:val="ru-RU"/>
              </w:rPr>
            </w:pPr>
          </w:p>
        </w:tc>
      </w:tr>
    </w:tbl>
    <w:p w:rsidR="00037C44" w:rsidRPr="00E362C9" w:rsidRDefault="00037C44" w:rsidP="00037C44">
      <w:pPr>
        <w:tabs>
          <w:tab w:val="left" w:pos="12765"/>
        </w:tabs>
      </w:pPr>
    </w:p>
    <w:p w:rsidR="00037C44" w:rsidRPr="00E362C9" w:rsidRDefault="00037C44" w:rsidP="00037C44">
      <w:pPr>
        <w:tabs>
          <w:tab w:val="left" w:pos="12765"/>
        </w:tabs>
      </w:pPr>
    </w:p>
    <w:p w:rsidR="00037C44" w:rsidRPr="00E362C9" w:rsidRDefault="00037C44" w:rsidP="00037C44">
      <w:pPr>
        <w:tabs>
          <w:tab w:val="left" w:pos="12765"/>
        </w:tabs>
      </w:pPr>
    </w:p>
    <w:p w:rsidR="00037C44" w:rsidRPr="00E362C9" w:rsidRDefault="00037C44" w:rsidP="00037C44">
      <w:pPr>
        <w:tabs>
          <w:tab w:val="left" w:pos="12765"/>
        </w:tabs>
      </w:pPr>
    </w:p>
    <w:p w:rsidR="00037C44" w:rsidRPr="00E362C9" w:rsidRDefault="00037C44" w:rsidP="00037C44">
      <w:pPr>
        <w:tabs>
          <w:tab w:val="left" w:pos="12765"/>
        </w:tabs>
      </w:pPr>
    </w:p>
    <w:p w:rsidR="00037C44" w:rsidRPr="00E362C9" w:rsidRDefault="00037C44" w:rsidP="00037C44">
      <w:pPr>
        <w:tabs>
          <w:tab w:val="left" w:pos="12765"/>
        </w:tabs>
      </w:pPr>
    </w:p>
    <w:p w:rsidR="00037C44" w:rsidRDefault="00037C44" w:rsidP="00037C44"/>
    <w:p w:rsidR="00037C44" w:rsidRDefault="00037C44" w:rsidP="00037C44"/>
    <w:p w:rsidR="00FF3C6D" w:rsidRDefault="00FF3C6D"/>
    <w:sectPr w:rsidR="00FF3C6D" w:rsidSect="00976861">
      <w:pgSz w:w="16840" w:h="11900" w:orient="landscape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AED" w:rsidRDefault="00880AED" w:rsidP="00880AED">
      <w:pPr>
        <w:spacing w:after="0" w:line="240" w:lineRule="auto"/>
      </w:pPr>
      <w:r>
        <w:separator/>
      </w:r>
    </w:p>
  </w:endnote>
  <w:endnote w:type="continuationSeparator" w:id="0">
    <w:p w:rsidR="00880AED" w:rsidRDefault="00880AED" w:rsidP="00880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6D3" w:rsidRDefault="00F76433">
    <w:pPr>
      <w:pStyle w:val="a4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AED" w:rsidRDefault="00880AED" w:rsidP="00880AED">
      <w:pPr>
        <w:spacing w:after="0" w:line="240" w:lineRule="auto"/>
      </w:pPr>
      <w:r>
        <w:separator/>
      </w:r>
    </w:p>
  </w:footnote>
  <w:footnote w:type="continuationSeparator" w:id="0">
    <w:p w:rsidR="00880AED" w:rsidRDefault="00880AED" w:rsidP="00880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C44"/>
    <w:rsid w:val="00037C44"/>
    <w:rsid w:val="00103234"/>
    <w:rsid w:val="00247684"/>
    <w:rsid w:val="00277148"/>
    <w:rsid w:val="002E7C66"/>
    <w:rsid w:val="003D1303"/>
    <w:rsid w:val="00440B89"/>
    <w:rsid w:val="00453C77"/>
    <w:rsid w:val="00495F2C"/>
    <w:rsid w:val="004E12CD"/>
    <w:rsid w:val="005113BB"/>
    <w:rsid w:val="00516308"/>
    <w:rsid w:val="00621B1B"/>
    <w:rsid w:val="006D7971"/>
    <w:rsid w:val="0076554B"/>
    <w:rsid w:val="00880AED"/>
    <w:rsid w:val="009577EE"/>
    <w:rsid w:val="009E56A9"/>
    <w:rsid w:val="00AF6840"/>
    <w:rsid w:val="00B36574"/>
    <w:rsid w:val="00B7504F"/>
    <w:rsid w:val="00E76692"/>
    <w:rsid w:val="00EB6C6D"/>
    <w:rsid w:val="00F76433"/>
    <w:rsid w:val="00FD3B48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C4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037C4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037C44"/>
  </w:style>
  <w:style w:type="table" w:customStyle="1" w:styleId="TableNormal">
    <w:name w:val="Table Normal"/>
    <w:uiPriority w:val="2"/>
    <w:semiHidden/>
    <w:unhideWhenUsed/>
    <w:qFormat/>
    <w:rsid w:val="00037C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7C44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3321</Words>
  <Characters>18935</Characters>
  <Application>Microsoft Office Word</Application>
  <DocSecurity>0</DocSecurity>
  <Lines>157</Lines>
  <Paragraphs>44</Paragraphs>
  <ScaleCrop>false</ScaleCrop>
  <Company>DDGroup</Company>
  <LinksUpToDate>false</LinksUpToDate>
  <CharactersWithSpaces>22212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14</cp:revision>
  <cp:lastPrinted>2019-09-24T07:12:00Z</cp:lastPrinted>
  <dcterms:created xsi:type="dcterms:W3CDTF">2019-09-11T08:26:00Z</dcterms:created>
  <dcterms:modified xsi:type="dcterms:W3CDTF">2019-10-02T13:27:00Z</dcterms:modified>
</cp:coreProperties>
</file>